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536"/>
        <w:gridCol w:w="987"/>
        <w:gridCol w:w="2374"/>
        <w:gridCol w:w="2374"/>
        <w:gridCol w:w="694"/>
        <w:gridCol w:w="1680"/>
        <w:gridCol w:w="1534"/>
        <w:gridCol w:w="840"/>
        <w:gridCol w:w="2375"/>
      </w:tblGrid>
      <w:tr w:rsidR="009A3A69" w:rsidTr="00E74B57">
        <w:trPr>
          <w:tblHeader/>
        </w:trPr>
        <w:tc>
          <w:tcPr>
            <w:tcW w:w="14394" w:type="dxa"/>
            <w:gridSpan w:val="9"/>
            <w:tcBorders>
              <w:top w:val="nil"/>
              <w:left w:val="nil"/>
              <w:bottom w:val="nil"/>
              <w:right w:val="nil"/>
            </w:tcBorders>
          </w:tcPr>
          <w:p w:rsidR="009A3A69" w:rsidRDefault="009A3A69" w:rsidP="0020657E">
            <w:pPr>
              <w:jc w:val="right"/>
              <w:rPr>
                <w:rFonts w:ascii="Arial" w:hAnsi="Arial" w:cs="Arial"/>
                <w:sz w:val="20"/>
                <w:szCs w:val="20"/>
              </w:rPr>
            </w:pPr>
            <w:r>
              <w:rPr>
                <w:rFonts w:ascii="Arial" w:hAnsi="Arial" w:cs="Arial"/>
                <w:sz w:val="20"/>
                <w:szCs w:val="20"/>
              </w:rPr>
              <w:t xml:space="preserve">Attachment </w:t>
            </w:r>
            <w:r w:rsidR="0020657E">
              <w:rPr>
                <w:rFonts w:ascii="Arial" w:hAnsi="Arial" w:cs="Arial"/>
                <w:sz w:val="20"/>
                <w:szCs w:val="20"/>
              </w:rPr>
              <w:t>N</w:t>
            </w:r>
          </w:p>
        </w:tc>
      </w:tr>
      <w:tr w:rsidR="009374A2" w:rsidTr="00E74B57">
        <w:trPr>
          <w:trHeight w:hRule="exact" w:val="576"/>
          <w:tblHeader/>
        </w:trPr>
        <w:tc>
          <w:tcPr>
            <w:tcW w:w="1536" w:type="dxa"/>
            <w:vMerge w:val="restart"/>
            <w:tcBorders>
              <w:top w:val="nil"/>
              <w:left w:val="nil"/>
              <w:right w:val="nil"/>
            </w:tcBorders>
          </w:tcPr>
          <w:p w:rsidR="009374A2" w:rsidRDefault="009374A2">
            <w:pPr>
              <w:rPr>
                <w:rFonts w:ascii="Arial" w:hAnsi="Arial" w:cs="Arial"/>
                <w:sz w:val="20"/>
                <w:szCs w:val="20"/>
              </w:rPr>
            </w:pPr>
            <w:r>
              <w:rPr>
                <w:rFonts w:ascii="Arial" w:hAnsi="Arial" w:cs="Arial"/>
                <w:noProof/>
                <w:sz w:val="20"/>
                <w:szCs w:val="20"/>
              </w:rPr>
              <w:drawing>
                <wp:inline distT="0" distB="0" distL="0" distR="0" wp14:anchorId="700836ED" wp14:editId="063008D4">
                  <wp:extent cx="833407" cy="47958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6363" cy="515809"/>
                          </a:xfrm>
                          <a:prstGeom prst="rect">
                            <a:avLst/>
                          </a:prstGeom>
                        </pic:spPr>
                      </pic:pic>
                    </a:graphicData>
                  </a:graphic>
                </wp:inline>
              </w:drawing>
            </w:r>
          </w:p>
        </w:tc>
        <w:tc>
          <w:tcPr>
            <w:tcW w:w="6429" w:type="dxa"/>
            <w:gridSpan w:val="4"/>
            <w:vMerge w:val="restart"/>
            <w:tcBorders>
              <w:top w:val="nil"/>
              <w:left w:val="nil"/>
              <w:right w:val="single" w:sz="4" w:space="0" w:color="auto"/>
            </w:tcBorders>
            <w:vAlign w:val="center"/>
          </w:tcPr>
          <w:p w:rsidR="009374A2" w:rsidRPr="009374A2" w:rsidRDefault="009374A2" w:rsidP="009374A2">
            <w:pPr>
              <w:jc w:val="center"/>
              <w:rPr>
                <w:rFonts w:ascii="Arial" w:hAnsi="Arial" w:cs="Arial"/>
                <w:sz w:val="16"/>
                <w:szCs w:val="16"/>
              </w:rPr>
            </w:pPr>
            <w:r w:rsidRPr="009374A2">
              <w:rPr>
                <w:rFonts w:ascii="Arial" w:hAnsi="Arial" w:cs="Arial"/>
                <w:sz w:val="16"/>
                <w:szCs w:val="16"/>
              </w:rPr>
              <w:t>AGING AND LONG-TERM SUPPORTADMINISTRATION (ALTSA)</w:t>
            </w:r>
          </w:p>
          <w:p w:rsidR="009374A2" w:rsidRPr="009374A2" w:rsidRDefault="002C4AB1" w:rsidP="009374A2">
            <w:pPr>
              <w:jc w:val="center"/>
              <w:rPr>
                <w:rFonts w:ascii="Arial" w:hAnsi="Arial" w:cs="Arial"/>
                <w:b/>
                <w:sz w:val="28"/>
                <w:szCs w:val="28"/>
              </w:rPr>
            </w:pPr>
            <w:r>
              <w:rPr>
                <w:rFonts w:ascii="Arial" w:hAnsi="Arial" w:cs="Arial"/>
                <w:b/>
                <w:sz w:val="28"/>
                <w:szCs w:val="28"/>
              </w:rPr>
              <w:t xml:space="preserve">TB Testing Review for </w:t>
            </w:r>
            <w:r w:rsidR="0020657E">
              <w:rPr>
                <w:rFonts w:ascii="Arial" w:hAnsi="Arial" w:cs="Arial"/>
                <w:b/>
                <w:sz w:val="28"/>
                <w:szCs w:val="28"/>
              </w:rPr>
              <w:t>Resident</w:t>
            </w:r>
          </w:p>
          <w:p w:rsidR="009374A2" w:rsidRDefault="009374A2" w:rsidP="003D1D31">
            <w:pPr>
              <w:spacing w:before="120"/>
              <w:jc w:val="center"/>
              <w:rPr>
                <w:rFonts w:ascii="Arial" w:hAnsi="Arial" w:cs="Arial"/>
                <w:sz w:val="20"/>
                <w:szCs w:val="20"/>
              </w:rPr>
            </w:pPr>
            <w:r>
              <w:rPr>
                <w:rFonts w:ascii="Arial" w:hAnsi="Arial" w:cs="Arial"/>
                <w:sz w:val="20"/>
                <w:szCs w:val="20"/>
              </w:rPr>
              <w:t>For use during Recertification Surveys of Nursing Homes</w:t>
            </w:r>
          </w:p>
        </w:tc>
        <w:tc>
          <w:tcPr>
            <w:tcW w:w="6429" w:type="dxa"/>
            <w:gridSpan w:val="4"/>
            <w:tcBorders>
              <w:top w:val="single" w:sz="4" w:space="0" w:color="auto"/>
              <w:left w:val="single" w:sz="4" w:space="0" w:color="auto"/>
              <w:bottom w:val="single" w:sz="4" w:space="0" w:color="auto"/>
              <w:right w:val="single" w:sz="4" w:space="0" w:color="auto"/>
            </w:tcBorders>
          </w:tcPr>
          <w:p w:rsidR="009374A2" w:rsidRPr="009374A2" w:rsidRDefault="009374A2">
            <w:pPr>
              <w:rPr>
                <w:rFonts w:ascii="Arial" w:hAnsi="Arial" w:cs="Arial"/>
                <w:sz w:val="16"/>
                <w:szCs w:val="16"/>
              </w:rPr>
            </w:pPr>
            <w:r w:rsidRPr="009374A2">
              <w:rPr>
                <w:rFonts w:ascii="Arial" w:hAnsi="Arial" w:cs="Arial"/>
                <w:sz w:val="16"/>
                <w:szCs w:val="16"/>
              </w:rPr>
              <w:t>FACILITY NAME</w:t>
            </w:r>
          </w:p>
          <w:p w:rsidR="009374A2" w:rsidRPr="009374A2" w:rsidRDefault="009374A2">
            <w:pPr>
              <w:rPr>
                <w:rFonts w:ascii="Times New Roman" w:hAnsi="Times New Roman" w:cs="Times New Roman"/>
                <w:b/>
                <w:sz w:val="24"/>
                <w:szCs w:val="24"/>
              </w:rPr>
            </w:pPr>
            <w:r w:rsidRPr="009374A2">
              <w:rPr>
                <w:rFonts w:ascii="Times New Roman" w:hAnsi="Times New Roman" w:cs="Times New Roman"/>
                <w:b/>
                <w:sz w:val="24"/>
                <w:szCs w:val="24"/>
              </w:rPr>
              <w:fldChar w:fldCharType="begin">
                <w:ffData>
                  <w:name w:val="Text1"/>
                  <w:enabled/>
                  <w:calcOnExit w:val="0"/>
                  <w:textInput/>
                </w:ffData>
              </w:fldChar>
            </w:r>
            <w:bookmarkStart w:id="0" w:name="Text1"/>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bookmarkStart w:id="1" w:name="_GoBack"/>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bookmarkEnd w:id="1"/>
            <w:r w:rsidRPr="009374A2">
              <w:rPr>
                <w:rFonts w:ascii="Times New Roman" w:hAnsi="Times New Roman" w:cs="Times New Roman"/>
                <w:b/>
                <w:sz w:val="24"/>
                <w:szCs w:val="24"/>
              </w:rPr>
              <w:fldChar w:fldCharType="end"/>
            </w:r>
            <w:bookmarkEnd w:id="0"/>
          </w:p>
        </w:tc>
      </w:tr>
      <w:tr w:rsidR="003D1D31" w:rsidTr="00E74B57">
        <w:trPr>
          <w:trHeight w:hRule="exact" w:val="576"/>
          <w:tblHeader/>
        </w:trPr>
        <w:tc>
          <w:tcPr>
            <w:tcW w:w="1536" w:type="dxa"/>
            <w:vMerge/>
            <w:tcBorders>
              <w:top w:val="nil"/>
              <w:left w:val="nil"/>
              <w:right w:val="nil"/>
            </w:tcBorders>
          </w:tcPr>
          <w:p w:rsidR="003D1D31" w:rsidRDefault="003D1D31" w:rsidP="003D1D31">
            <w:pPr>
              <w:rPr>
                <w:rFonts w:ascii="Arial" w:hAnsi="Arial" w:cs="Arial"/>
                <w:noProof/>
                <w:sz w:val="20"/>
                <w:szCs w:val="20"/>
              </w:rPr>
            </w:pPr>
          </w:p>
        </w:tc>
        <w:tc>
          <w:tcPr>
            <w:tcW w:w="6429" w:type="dxa"/>
            <w:gridSpan w:val="4"/>
            <w:vMerge/>
            <w:tcBorders>
              <w:top w:val="nil"/>
              <w:left w:val="nil"/>
              <w:right w:val="single" w:sz="4" w:space="0" w:color="auto"/>
            </w:tcBorders>
            <w:vAlign w:val="center"/>
          </w:tcPr>
          <w:p w:rsidR="003D1D31" w:rsidRPr="009374A2" w:rsidRDefault="003D1D31" w:rsidP="003D1D31">
            <w:pPr>
              <w:jc w:val="center"/>
              <w:rPr>
                <w:rFonts w:ascii="Arial" w:hAnsi="Arial" w:cs="Arial"/>
                <w:sz w:val="16"/>
                <w:szCs w:val="16"/>
              </w:rPr>
            </w:pPr>
          </w:p>
        </w:tc>
        <w:tc>
          <w:tcPr>
            <w:tcW w:w="6429" w:type="dxa"/>
            <w:gridSpan w:val="4"/>
            <w:tcBorders>
              <w:top w:val="single" w:sz="4" w:space="0" w:color="auto"/>
              <w:left w:val="single" w:sz="4" w:space="0" w:color="auto"/>
              <w:bottom w:val="single" w:sz="4" w:space="0" w:color="auto"/>
              <w:right w:val="single" w:sz="4" w:space="0" w:color="auto"/>
            </w:tcBorders>
          </w:tcPr>
          <w:p w:rsidR="003D1D31" w:rsidRPr="009374A2" w:rsidRDefault="003D1D31" w:rsidP="003D1D31">
            <w:pPr>
              <w:rPr>
                <w:rFonts w:ascii="Arial" w:hAnsi="Arial" w:cs="Arial"/>
                <w:sz w:val="16"/>
                <w:szCs w:val="16"/>
              </w:rPr>
            </w:pPr>
            <w:r>
              <w:rPr>
                <w:rFonts w:ascii="Arial" w:hAnsi="Arial" w:cs="Arial"/>
                <w:sz w:val="16"/>
                <w:szCs w:val="16"/>
              </w:rPr>
              <w:t>SURVEYOR’S</w:t>
            </w:r>
            <w:r w:rsidRPr="009374A2">
              <w:rPr>
                <w:rFonts w:ascii="Arial" w:hAnsi="Arial" w:cs="Arial"/>
                <w:sz w:val="16"/>
                <w:szCs w:val="16"/>
              </w:rPr>
              <w:t xml:space="preserve"> NAME</w:t>
            </w:r>
          </w:p>
          <w:p w:rsidR="003D1D31" w:rsidRPr="009374A2" w:rsidRDefault="003D1D31" w:rsidP="003D1D31">
            <w:pPr>
              <w:rPr>
                <w:rFonts w:ascii="Times New Roman" w:hAnsi="Times New Roman" w:cs="Times New Roman"/>
                <w:b/>
                <w:sz w:val="24"/>
                <w:szCs w:val="24"/>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r>
      <w:tr w:rsidR="003D1D31" w:rsidTr="00E74B57">
        <w:trPr>
          <w:trHeight w:hRule="exact" w:val="576"/>
          <w:tblHeader/>
        </w:trPr>
        <w:tc>
          <w:tcPr>
            <w:tcW w:w="1536" w:type="dxa"/>
            <w:vMerge/>
            <w:tcBorders>
              <w:left w:val="nil"/>
              <w:right w:val="nil"/>
            </w:tcBorders>
          </w:tcPr>
          <w:p w:rsidR="003D1D31" w:rsidRDefault="003D1D31" w:rsidP="003D1D31">
            <w:pPr>
              <w:rPr>
                <w:rFonts w:ascii="Arial" w:hAnsi="Arial" w:cs="Arial"/>
                <w:noProof/>
                <w:sz w:val="20"/>
                <w:szCs w:val="20"/>
              </w:rPr>
            </w:pPr>
          </w:p>
        </w:tc>
        <w:tc>
          <w:tcPr>
            <w:tcW w:w="6429" w:type="dxa"/>
            <w:gridSpan w:val="4"/>
            <w:vMerge/>
            <w:tcBorders>
              <w:left w:val="nil"/>
              <w:right w:val="single" w:sz="4" w:space="0" w:color="auto"/>
            </w:tcBorders>
          </w:tcPr>
          <w:p w:rsidR="003D1D31" w:rsidRDefault="003D1D31" w:rsidP="003D1D31">
            <w:pPr>
              <w:rPr>
                <w:rFonts w:ascii="Arial" w:hAnsi="Arial" w:cs="Arial"/>
                <w:sz w:val="20"/>
                <w:szCs w:val="20"/>
              </w:rPr>
            </w:pPr>
          </w:p>
        </w:tc>
        <w:tc>
          <w:tcPr>
            <w:tcW w:w="3214" w:type="dxa"/>
            <w:gridSpan w:val="2"/>
            <w:tcBorders>
              <w:top w:val="single" w:sz="4" w:space="0" w:color="auto"/>
              <w:left w:val="single" w:sz="4" w:space="0" w:color="auto"/>
              <w:bottom w:val="single" w:sz="4" w:space="0" w:color="auto"/>
              <w:right w:val="single" w:sz="4" w:space="0" w:color="auto"/>
            </w:tcBorders>
          </w:tcPr>
          <w:p w:rsidR="003D1D31" w:rsidRPr="009374A2" w:rsidRDefault="003D1D31" w:rsidP="003D1D31">
            <w:pPr>
              <w:rPr>
                <w:rFonts w:ascii="Arial" w:hAnsi="Arial" w:cs="Arial"/>
                <w:sz w:val="16"/>
                <w:szCs w:val="16"/>
              </w:rPr>
            </w:pPr>
            <w:r>
              <w:rPr>
                <w:rFonts w:ascii="Arial" w:hAnsi="Arial" w:cs="Arial"/>
                <w:sz w:val="16"/>
                <w:szCs w:val="16"/>
              </w:rPr>
              <w:t>LICENSE NUMBER</w:t>
            </w:r>
          </w:p>
          <w:p w:rsidR="003D1D31" w:rsidRPr="009374A2" w:rsidRDefault="003D1D31" w:rsidP="003D1D31">
            <w:pPr>
              <w:rPr>
                <w:rFonts w:ascii="Times New Roman" w:hAnsi="Times New Roman" w:cs="Times New Roman"/>
                <w:b/>
                <w:sz w:val="24"/>
                <w:szCs w:val="24"/>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3215" w:type="dxa"/>
            <w:gridSpan w:val="2"/>
            <w:tcBorders>
              <w:top w:val="single" w:sz="4" w:space="0" w:color="auto"/>
              <w:left w:val="single" w:sz="4" w:space="0" w:color="auto"/>
              <w:bottom w:val="single" w:sz="4" w:space="0" w:color="auto"/>
              <w:right w:val="single" w:sz="4" w:space="0" w:color="auto"/>
            </w:tcBorders>
          </w:tcPr>
          <w:p w:rsidR="003D1D31" w:rsidRPr="009374A2" w:rsidRDefault="003D1D31" w:rsidP="003D1D31">
            <w:pPr>
              <w:rPr>
                <w:rFonts w:ascii="Arial" w:hAnsi="Arial" w:cs="Arial"/>
                <w:sz w:val="16"/>
                <w:szCs w:val="16"/>
              </w:rPr>
            </w:pPr>
            <w:r>
              <w:rPr>
                <w:rFonts w:ascii="Arial" w:hAnsi="Arial" w:cs="Arial"/>
                <w:sz w:val="16"/>
                <w:szCs w:val="16"/>
              </w:rPr>
              <w:t>DATE</w:t>
            </w:r>
          </w:p>
          <w:p w:rsidR="003D1D31" w:rsidRPr="009374A2" w:rsidRDefault="006E3B4F" w:rsidP="003D1D31">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E3B4F" w:rsidRPr="006E3B4F" w:rsidTr="002C4AB1">
        <w:trPr>
          <w:trHeight w:hRule="exact" w:val="288"/>
        </w:trPr>
        <w:tc>
          <w:tcPr>
            <w:tcW w:w="2523" w:type="dxa"/>
            <w:gridSpan w:val="2"/>
            <w:tcBorders>
              <w:bottom w:val="single" w:sz="2" w:space="0" w:color="auto"/>
            </w:tcBorders>
            <w:shd w:val="clear" w:color="auto" w:fill="DEEAF6" w:themeFill="accent1" w:themeFillTint="33"/>
            <w:vAlign w:val="center"/>
          </w:tcPr>
          <w:p w:rsidR="006E3B4F" w:rsidRPr="006E3B4F" w:rsidRDefault="006E3B4F" w:rsidP="006E3B4F">
            <w:pPr>
              <w:jc w:val="center"/>
              <w:rPr>
                <w:rFonts w:ascii="Arial" w:hAnsi="Arial" w:cs="Arial"/>
                <w:b/>
                <w:sz w:val="20"/>
                <w:szCs w:val="20"/>
              </w:rPr>
            </w:pPr>
            <w:r>
              <w:rPr>
                <w:rFonts w:ascii="Arial" w:hAnsi="Arial" w:cs="Arial"/>
                <w:b/>
                <w:sz w:val="20"/>
                <w:szCs w:val="20"/>
              </w:rPr>
              <w:t>Item to Review</w:t>
            </w:r>
          </w:p>
        </w:tc>
        <w:tc>
          <w:tcPr>
            <w:tcW w:w="11871" w:type="dxa"/>
            <w:gridSpan w:val="7"/>
            <w:tcBorders>
              <w:bottom w:val="single" w:sz="2" w:space="0" w:color="auto"/>
            </w:tcBorders>
            <w:shd w:val="clear" w:color="auto" w:fill="DEEAF6" w:themeFill="accent1" w:themeFillTint="33"/>
            <w:vAlign w:val="center"/>
          </w:tcPr>
          <w:p w:rsidR="006E3B4F" w:rsidRPr="006E3B4F" w:rsidRDefault="006E3B4F" w:rsidP="006E3B4F">
            <w:pPr>
              <w:jc w:val="center"/>
              <w:rPr>
                <w:rFonts w:ascii="Arial" w:hAnsi="Arial" w:cs="Arial"/>
                <w:b/>
                <w:sz w:val="20"/>
                <w:szCs w:val="20"/>
              </w:rPr>
            </w:pPr>
            <w:r>
              <w:rPr>
                <w:rFonts w:ascii="Arial" w:hAnsi="Arial" w:cs="Arial"/>
                <w:b/>
                <w:sz w:val="20"/>
                <w:szCs w:val="20"/>
              </w:rPr>
              <w:t>Please see the following page for instructions.</w:t>
            </w:r>
          </w:p>
        </w:tc>
      </w:tr>
      <w:tr w:rsidR="006E3B4F" w:rsidTr="002C4AB1">
        <w:trPr>
          <w:trHeight w:hRule="exact" w:val="288"/>
        </w:trPr>
        <w:tc>
          <w:tcPr>
            <w:tcW w:w="2523" w:type="dxa"/>
            <w:gridSpan w:val="2"/>
            <w:tcBorders>
              <w:bottom w:val="nil"/>
            </w:tcBorders>
          </w:tcPr>
          <w:p w:rsidR="006E3B4F" w:rsidRDefault="006E3B4F" w:rsidP="006E3B4F">
            <w:pPr>
              <w:spacing w:before="60" w:after="60"/>
              <w:rPr>
                <w:rFonts w:ascii="Arial" w:hAnsi="Arial" w:cs="Arial"/>
                <w:sz w:val="20"/>
                <w:szCs w:val="20"/>
              </w:rPr>
            </w:pPr>
          </w:p>
        </w:tc>
        <w:tc>
          <w:tcPr>
            <w:tcW w:w="2374" w:type="dxa"/>
            <w:tcBorders>
              <w:bottom w:val="single" w:sz="4" w:space="0" w:color="auto"/>
            </w:tcBorders>
            <w:vAlign w:val="center"/>
          </w:tcPr>
          <w:p w:rsidR="006E3B4F" w:rsidRDefault="0020657E" w:rsidP="006E3B4F">
            <w:pPr>
              <w:jc w:val="center"/>
              <w:rPr>
                <w:rFonts w:ascii="Arial" w:hAnsi="Arial" w:cs="Arial"/>
                <w:sz w:val="20"/>
                <w:szCs w:val="20"/>
              </w:rPr>
            </w:pPr>
            <w:r>
              <w:rPr>
                <w:rFonts w:ascii="Arial" w:hAnsi="Arial" w:cs="Arial"/>
                <w:sz w:val="20"/>
                <w:szCs w:val="20"/>
              </w:rPr>
              <w:t>Resident</w:t>
            </w:r>
            <w:r w:rsidR="006E3B4F">
              <w:rPr>
                <w:rFonts w:ascii="Arial" w:hAnsi="Arial" w:cs="Arial"/>
                <w:sz w:val="20"/>
                <w:szCs w:val="20"/>
              </w:rPr>
              <w:t xml:space="preserve"> 1</w:t>
            </w:r>
          </w:p>
        </w:tc>
        <w:tc>
          <w:tcPr>
            <w:tcW w:w="2374" w:type="dxa"/>
            <w:tcBorders>
              <w:bottom w:val="single" w:sz="4" w:space="0" w:color="auto"/>
            </w:tcBorders>
            <w:vAlign w:val="center"/>
          </w:tcPr>
          <w:p w:rsidR="006E3B4F" w:rsidRDefault="0020657E" w:rsidP="006E3B4F">
            <w:pPr>
              <w:jc w:val="center"/>
              <w:rPr>
                <w:rFonts w:ascii="Arial" w:hAnsi="Arial" w:cs="Arial"/>
                <w:sz w:val="20"/>
                <w:szCs w:val="20"/>
              </w:rPr>
            </w:pPr>
            <w:r>
              <w:rPr>
                <w:rFonts w:ascii="Arial" w:hAnsi="Arial" w:cs="Arial"/>
                <w:sz w:val="20"/>
                <w:szCs w:val="20"/>
              </w:rPr>
              <w:t xml:space="preserve">Resident </w:t>
            </w:r>
            <w:r w:rsidR="006E3B4F">
              <w:rPr>
                <w:rFonts w:ascii="Arial" w:hAnsi="Arial" w:cs="Arial"/>
                <w:sz w:val="20"/>
                <w:szCs w:val="20"/>
              </w:rPr>
              <w:t>2</w:t>
            </w:r>
          </w:p>
        </w:tc>
        <w:tc>
          <w:tcPr>
            <w:tcW w:w="2374" w:type="dxa"/>
            <w:gridSpan w:val="2"/>
            <w:tcBorders>
              <w:bottom w:val="single" w:sz="4" w:space="0" w:color="auto"/>
            </w:tcBorders>
            <w:vAlign w:val="center"/>
          </w:tcPr>
          <w:p w:rsidR="006E3B4F" w:rsidRDefault="0020657E" w:rsidP="006E3B4F">
            <w:pPr>
              <w:jc w:val="center"/>
              <w:rPr>
                <w:rFonts w:ascii="Arial" w:hAnsi="Arial" w:cs="Arial"/>
                <w:sz w:val="20"/>
                <w:szCs w:val="20"/>
              </w:rPr>
            </w:pPr>
            <w:r>
              <w:rPr>
                <w:rFonts w:ascii="Arial" w:hAnsi="Arial" w:cs="Arial"/>
                <w:sz w:val="20"/>
                <w:szCs w:val="20"/>
              </w:rPr>
              <w:t xml:space="preserve">Resident </w:t>
            </w:r>
            <w:r w:rsidR="006E3B4F">
              <w:rPr>
                <w:rFonts w:ascii="Arial" w:hAnsi="Arial" w:cs="Arial"/>
                <w:sz w:val="20"/>
                <w:szCs w:val="20"/>
              </w:rPr>
              <w:t>3</w:t>
            </w:r>
          </w:p>
        </w:tc>
        <w:tc>
          <w:tcPr>
            <w:tcW w:w="2374" w:type="dxa"/>
            <w:gridSpan w:val="2"/>
            <w:tcBorders>
              <w:bottom w:val="single" w:sz="4" w:space="0" w:color="auto"/>
            </w:tcBorders>
            <w:vAlign w:val="center"/>
          </w:tcPr>
          <w:p w:rsidR="006E3B4F" w:rsidRDefault="0020657E" w:rsidP="006E3B4F">
            <w:pPr>
              <w:jc w:val="center"/>
              <w:rPr>
                <w:rFonts w:ascii="Arial" w:hAnsi="Arial" w:cs="Arial"/>
                <w:sz w:val="20"/>
                <w:szCs w:val="20"/>
              </w:rPr>
            </w:pPr>
            <w:r>
              <w:rPr>
                <w:rFonts w:ascii="Arial" w:hAnsi="Arial" w:cs="Arial"/>
                <w:sz w:val="20"/>
                <w:szCs w:val="20"/>
              </w:rPr>
              <w:t xml:space="preserve">Resident </w:t>
            </w:r>
            <w:r w:rsidR="006E3B4F">
              <w:rPr>
                <w:rFonts w:ascii="Arial" w:hAnsi="Arial" w:cs="Arial"/>
                <w:sz w:val="20"/>
                <w:szCs w:val="20"/>
              </w:rPr>
              <w:t>4</w:t>
            </w:r>
          </w:p>
        </w:tc>
        <w:tc>
          <w:tcPr>
            <w:tcW w:w="2375" w:type="dxa"/>
            <w:tcBorders>
              <w:bottom w:val="single" w:sz="4" w:space="0" w:color="auto"/>
            </w:tcBorders>
            <w:vAlign w:val="center"/>
          </w:tcPr>
          <w:p w:rsidR="006E3B4F" w:rsidRDefault="0020657E" w:rsidP="002C4AB1">
            <w:pPr>
              <w:jc w:val="center"/>
              <w:rPr>
                <w:rFonts w:ascii="Arial" w:hAnsi="Arial" w:cs="Arial"/>
                <w:sz w:val="20"/>
                <w:szCs w:val="20"/>
              </w:rPr>
            </w:pPr>
            <w:r>
              <w:rPr>
                <w:rFonts w:ascii="Arial" w:hAnsi="Arial" w:cs="Arial"/>
                <w:sz w:val="20"/>
                <w:szCs w:val="20"/>
              </w:rPr>
              <w:t xml:space="preserve">Resident </w:t>
            </w:r>
            <w:r w:rsidR="006E3B4F">
              <w:rPr>
                <w:rFonts w:ascii="Arial" w:hAnsi="Arial" w:cs="Arial"/>
                <w:sz w:val="20"/>
                <w:szCs w:val="20"/>
              </w:rPr>
              <w:t>5</w:t>
            </w:r>
          </w:p>
        </w:tc>
      </w:tr>
      <w:tr w:rsidR="00201707" w:rsidTr="002C4AB1">
        <w:trPr>
          <w:trHeight w:hRule="exact" w:val="720"/>
        </w:trPr>
        <w:tc>
          <w:tcPr>
            <w:tcW w:w="2523" w:type="dxa"/>
            <w:gridSpan w:val="2"/>
            <w:tcBorders>
              <w:top w:val="nil"/>
            </w:tcBorders>
            <w:vAlign w:val="center"/>
          </w:tcPr>
          <w:p w:rsidR="00201707" w:rsidRDefault="0020657E" w:rsidP="00201707">
            <w:pPr>
              <w:spacing w:before="60" w:after="60"/>
              <w:rPr>
                <w:rFonts w:ascii="Arial" w:hAnsi="Arial" w:cs="Arial"/>
                <w:sz w:val="20"/>
                <w:szCs w:val="20"/>
              </w:rPr>
            </w:pPr>
            <w:r>
              <w:rPr>
                <w:rFonts w:ascii="Arial" w:hAnsi="Arial" w:cs="Arial"/>
                <w:sz w:val="20"/>
                <w:szCs w:val="20"/>
              </w:rPr>
              <w:t xml:space="preserve">Resident </w:t>
            </w:r>
            <w:r w:rsidR="00201707">
              <w:rPr>
                <w:rFonts w:ascii="Arial" w:hAnsi="Arial" w:cs="Arial"/>
                <w:sz w:val="20"/>
                <w:szCs w:val="20"/>
              </w:rPr>
              <w:t>name</w:t>
            </w:r>
          </w:p>
        </w:tc>
        <w:tc>
          <w:tcPr>
            <w:tcW w:w="2374" w:type="dxa"/>
            <w:tcBorders>
              <w:top w:val="single" w:sz="4" w:space="0" w:color="auto"/>
            </w:tcBorders>
          </w:tcPr>
          <w:p w:rsidR="00201707" w:rsidRDefault="00201707" w:rsidP="00201707">
            <w:pPr>
              <w:spacing w:before="60" w:after="60"/>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2374" w:type="dxa"/>
            <w:tcBorders>
              <w:top w:val="single" w:sz="4" w:space="0" w:color="auto"/>
            </w:tcBorders>
          </w:tcPr>
          <w:p w:rsidR="00201707" w:rsidRDefault="00201707" w:rsidP="00201707">
            <w:pPr>
              <w:spacing w:before="60" w:after="60"/>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2374" w:type="dxa"/>
            <w:gridSpan w:val="2"/>
            <w:tcBorders>
              <w:top w:val="single" w:sz="4" w:space="0" w:color="auto"/>
            </w:tcBorders>
          </w:tcPr>
          <w:p w:rsidR="00201707" w:rsidRDefault="00201707" w:rsidP="00201707">
            <w:pPr>
              <w:spacing w:before="60" w:after="60"/>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2374" w:type="dxa"/>
            <w:gridSpan w:val="2"/>
            <w:tcBorders>
              <w:top w:val="single" w:sz="4" w:space="0" w:color="auto"/>
            </w:tcBorders>
          </w:tcPr>
          <w:p w:rsidR="00201707" w:rsidRDefault="00201707" w:rsidP="00201707">
            <w:pPr>
              <w:spacing w:before="60" w:after="60"/>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2375" w:type="dxa"/>
            <w:tcBorders>
              <w:top w:val="single" w:sz="4" w:space="0" w:color="auto"/>
            </w:tcBorders>
          </w:tcPr>
          <w:p w:rsidR="00201707" w:rsidRDefault="00201707" w:rsidP="00201707">
            <w:pPr>
              <w:spacing w:before="60" w:after="60"/>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r>
      <w:tr w:rsidR="00201707" w:rsidTr="00201707">
        <w:tc>
          <w:tcPr>
            <w:tcW w:w="2523" w:type="dxa"/>
            <w:gridSpan w:val="2"/>
            <w:vAlign w:val="center"/>
          </w:tcPr>
          <w:p w:rsidR="00201707" w:rsidRDefault="00201707" w:rsidP="0020657E">
            <w:pPr>
              <w:spacing w:before="60" w:after="60"/>
              <w:rPr>
                <w:rFonts w:ascii="Arial" w:hAnsi="Arial" w:cs="Arial"/>
                <w:sz w:val="20"/>
                <w:szCs w:val="20"/>
              </w:rPr>
            </w:pPr>
            <w:r>
              <w:rPr>
                <w:rFonts w:ascii="Arial" w:hAnsi="Arial" w:cs="Arial"/>
                <w:sz w:val="20"/>
                <w:szCs w:val="20"/>
              </w:rPr>
              <w:t xml:space="preserve">Date of </w:t>
            </w:r>
            <w:r w:rsidR="0020657E">
              <w:rPr>
                <w:rFonts w:ascii="Arial" w:hAnsi="Arial" w:cs="Arial"/>
                <w:sz w:val="20"/>
                <w:szCs w:val="20"/>
              </w:rPr>
              <w:t>Admission</w:t>
            </w:r>
          </w:p>
        </w:tc>
        <w:tc>
          <w:tcPr>
            <w:tcW w:w="2374" w:type="dxa"/>
          </w:tcPr>
          <w:p w:rsidR="00201707" w:rsidRDefault="00201707" w:rsidP="0020170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374" w:type="dxa"/>
          </w:tcPr>
          <w:p w:rsidR="00201707" w:rsidRDefault="00201707" w:rsidP="0020170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374" w:type="dxa"/>
            <w:gridSpan w:val="2"/>
          </w:tcPr>
          <w:p w:rsidR="00201707" w:rsidRDefault="00201707" w:rsidP="0020170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374" w:type="dxa"/>
            <w:gridSpan w:val="2"/>
          </w:tcPr>
          <w:p w:rsidR="00201707" w:rsidRDefault="00201707" w:rsidP="0020170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375" w:type="dxa"/>
          </w:tcPr>
          <w:p w:rsidR="00201707" w:rsidRDefault="00201707" w:rsidP="0020170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01707" w:rsidTr="00201707">
        <w:tc>
          <w:tcPr>
            <w:tcW w:w="2523" w:type="dxa"/>
            <w:gridSpan w:val="2"/>
            <w:vAlign w:val="center"/>
          </w:tcPr>
          <w:p w:rsidR="00201707" w:rsidRDefault="00201707" w:rsidP="00201707">
            <w:pPr>
              <w:spacing w:before="60" w:after="60"/>
              <w:rPr>
                <w:rFonts w:ascii="Arial" w:hAnsi="Arial" w:cs="Arial"/>
                <w:sz w:val="20"/>
                <w:szCs w:val="20"/>
              </w:rPr>
            </w:pPr>
            <w:r>
              <w:rPr>
                <w:rFonts w:ascii="Arial" w:hAnsi="Arial" w:cs="Arial"/>
                <w:sz w:val="20"/>
                <w:szCs w:val="20"/>
              </w:rPr>
              <w:t>Date tested and type of test</w:t>
            </w:r>
          </w:p>
        </w:tc>
        <w:tc>
          <w:tcPr>
            <w:tcW w:w="2374" w:type="dxa"/>
          </w:tcPr>
          <w:p w:rsidR="00201707" w:rsidRDefault="00201707" w:rsidP="00201707">
            <w:pPr>
              <w:tabs>
                <w:tab w:val="left" w:pos="785"/>
              </w:tabs>
              <w:spacing w:before="60" w:after="60"/>
              <w:rPr>
                <w:rFonts w:ascii="Arial" w:hAnsi="Arial" w:cs="Arial"/>
                <w:sz w:val="20"/>
                <w:szCs w:val="20"/>
              </w:rPr>
            </w:pPr>
            <w:r>
              <w:rPr>
                <w:rFonts w:ascii="Arial" w:hAnsi="Arial" w:cs="Arial"/>
                <w:sz w:val="20"/>
                <w:szCs w:val="20"/>
              </w:rPr>
              <w:t>Date:</w:t>
            </w:r>
            <w:r>
              <w:rPr>
                <w:rFonts w:ascii="Arial" w:hAnsi="Arial" w:cs="Arial"/>
                <w:sz w:val="20"/>
                <w:szCs w:val="20"/>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201707" w:rsidRDefault="00201707" w:rsidP="00201707">
            <w:pPr>
              <w:tabs>
                <w:tab w:val="left" w:pos="785"/>
              </w:tabs>
              <w:spacing w:before="60" w:after="60"/>
              <w:rPr>
                <w:rFonts w:ascii="Arial" w:hAnsi="Arial" w:cs="Arial"/>
                <w:sz w:val="20"/>
                <w:szCs w:val="20"/>
              </w:rPr>
            </w:pPr>
            <w:r>
              <w:rPr>
                <w:rFonts w:ascii="Arial" w:hAnsi="Arial" w:cs="Arial"/>
                <w:sz w:val="20"/>
                <w:szCs w:val="20"/>
              </w:rPr>
              <w:t>Type:</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bookmarkStart w:id="2" w:name="Check1"/>
            <w:r>
              <w:rPr>
                <w:rFonts w:ascii="Arial" w:hAnsi="Arial" w:cs="Arial"/>
                <w:sz w:val="20"/>
                <w:szCs w:val="20"/>
              </w:rPr>
              <w:instrText xml:space="preserve"> FORMCHECKBOX </w:instrText>
            </w:r>
            <w:r w:rsidR="00726896">
              <w:rPr>
                <w:rFonts w:ascii="Arial" w:hAnsi="Arial" w:cs="Arial"/>
                <w:sz w:val="20"/>
                <w:szCs w:val="20"/>
              </w:rPr>
            </w:r>
            <w:r w:rsidR="00726896">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TST</w:t>
            </w:r>
          </w:p>
          <w:p w:rsidR="00201707" w:rsidRDefault="00201707" w:rsidP="00201707">
            <w:pPr>
              <w:tabs>
                <w:tab w:val="left" w:pos="785"/>
              </w:tabs>
              <w:spacing w:before="60" w:after="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bookmarkStart w:id="3" w:name="Check2"/>
            <w:r>
              <w:rPr>
                <w:rFonts w:ascii="Arial" w:hAnsi="Arial" w:cs="Arial"/>
                <w:sz w:val="20"/>
                <w:szCs w:val="20"/>
              </w:rPr>
              <w:instrText xml:space="preserve"> FORMCHECKBOX </w:instrText>
            </w:r>
            <w:r w:rsidR="00726896">
              <w:rPr>
                <w:rFonts w:ascii="Arial" w:hAnsi="Arial" w:cs="Arial"/>
                <w:sz w:val="20"/>
                <w:szCs w:val="20"/>
              </w:rPr>
            </w:r>
            <w:r w:rsidR="00726896">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IGRA</w:t>
            </w:r>
          </w:p>
        </w:tc>
        <w:tc>
          <w:tcPr>
            <w:tcW w:w="2374" w:type="dxa"/>
          </w:tcPr>
          <w:p w:rsidR="00201707" w:rsidRDefault="00201707" w:rsidP="00201707">
            <w:pPr>
              <w:tabs>
                <w:tab w:val="left" w:pos="785"/>
              </w:tabs>
              <w:spacing w:before="60" w:after="60"/>
              <w:rPr>
                <w:rFonts w:ascii="Arial" w:hAnsi="Arial" w:cs="Arial"/>
                <w:sz w:val="20"/>
                <w:szCs w:val="20"/>
              </w:rPr>
            </w:pPr>
            <w:r>
              <w:rPr>
                <w:rFonts w:ascii="Arial" w:hAnsi="Arial" w:cs="Arial"/>
                <w:sz w:val="20"/>
                <w:szCs w:val="20"/>
              </w:rPr>
              <w:t>Date:</w:t>
            </w:r>
            <w:r>
              <w:rPr>
                <w:rFonts w:ascii="Arial" w:hAnsi="Arial" w:cs="Arial"/>
                <w:sz w:val="20"/>
                <w:szCs w:val="20"/>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201707" w:rsidRDefault="00201707" w:rsidP="00201707">
            <w:pPr>
              <w:tabs>
                <w:tab w:val="left" w:pos="785"/>
              </w:tabs>
              <w:spacing w:before="60" w:after="60"/>
              <w:rPr>
                <w:rFonts w:ascii="Arial" w:hAnsi="Arial" w:cs="Arial"/>
                <w:sz w:val="20"/>
                <w:szCs w:val="20"/>
              </w:rPr>
            </w:pPr>
            <w:r>
              <w:rPr>
                <w:rFonts w:ascii="Arial" w:hAnsi="Arial" w:cs="Arial"/>
                <w:sz w:val="20"/>
                <w:szCs w:val="20"/>
              </w:rPr>
              <w:t>Type:</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26896">
              <w:rPr>
                <w:rFonts w:ascii="Arial" w:hAnsi="Arial" w:cs="Arial"/>
                <w:sz w:val="20"/>
                <w:szCs w:val="20"/>
              </w:rPr>
            </w:r>
            <w:r w:rsidR="0072689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TST</w:t>
            </w:r>
          </w:p>
          <w:p w:rsidR="00201707" w:rsidRDefault="00201707" w:rsidP="00201707">
            <w:pPr>
              <w:tabs>
                <w:tab w:val="left" w:pos="785"/>
              </w:tabs>
              <w:spacing w:before="60" w:after="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6896">
              <w:rPr>
                <w:rFonts w:ascii="Arial" w:hAnsi="Arial" w:cs="Arial"/>
                <w:sz w:val="20"/>
                <w:szCs w:val="20"/>
              </w:rPr>
            </w:r>
            <w:r w:rsidR="0072689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IGRA</w:t>
            </w:r>
          </w:p>
        </w:tc>
        <w:tc>
          <w:tcPr>
            <w:tcW w:w="2374" w:type="dxa"/>
            <w:gridSpan w:val="2"/>
          </w:tcPr>
          <w:p w:rsidR="00201707" w:rsidRDefault="00201707" w:rsidP="00201707">
            <w:pPr>
              <w:tabs>
                <w:tab w:val="left" w:pos="785"/>
              </w:tabs>
              <w:spacing w:before="60" w:after="60"/>
              <w:rPr>
                <w:rFonts w:ascii="Arial" w:hAnsi="Arial" w:cs="Arial"/>
                <w:sz w:val="20"/>
                <w:szCs w:val="20"/>
              </w:rPr>
            </w:pPr>
            <w:r>
              <w:rPr>
                <w:rFonts w:ascii="Arial" w:hAnsi="Arial" w:cs="Arial"/>
                <w:sz w:val="20"/>
                <w:szCs w:val="20"/>
              </w:rPr>
              <w:t>Date:</w:t>
            </w:r>
            <w:r>
              <w:rPr>
                <w:rFonts w:ascii="Arial" w:hAnsi="Arial" w:cs="Arial"/>
                <w:sz w:val="20"/>
                <w:szCs w:val="20"/>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201707" w:rsidRDefault="00201707" w:rsidP="00201707">
            <w:pPr>
              <w:tabs>
                <w:tab w:val="left" w:pos="785"/>
              </w:tabs>
              <w:spacing w:before="60" w:after="60"/>
              <w:rPr>
                <w:rFonts w:ascii="Arial" w:hAnsi="Arial" w:cs="Arial"/>
                <w:sz w:val="20"/>
                <w:szCs w:val="20"/>
              </w:rPr>
            </w:pPr>
            <w:r>
              <w:rPr>
                <w:rFonts w:ascii="Arial" w:hAnsi="Arial" w:cs="Arial"/>
                <w:sz w:val="20"/>
                <w:szCs w:val="20"/>
              </w:rPr>
              <w:t>Type:</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26896">
              <w:rPr>
                <w:rFonts w:ascii="Arial" w:hAnsi="Arial" w:cs="Arial"/>
                <w:sz w:val="20"/>
                <w:szCs w:val="20"/>
              </w:rPr>
            </w:r>
            <w:r w:rsidR="0072689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TST</w:t>
            </w:r>
          </w:p>
          <w:p w:rsidR="00201707" w:rsidRDefault="00201707" w:rsidP="00201707">
            <w:pPr>
              <w:tabs>
                <w:tab w:val="left" w:pos="785"/>
              </w:tabs>
              <w:spacing w:before="60" w:after="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6896">
              <w:rPr>
                <w:rFonts w:ascii="Arial" w:hAnsi="Arial" w:cs="Arial"/>
                <w:sz w:val="20"/>
                <w:szCs w:val="20"/>
              </w:rPr>
            </w:r>
            <w:r w:rsidR="0072689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IGRA</w:t>
            </w:r>
          </w:p>
        </w:tc>
        <w:tc>
          <w:tcPr>
            <w:tcW w:w="2374" w:type="dxa"/>
            <w:gridSpan w:val="2"/>
          </w:tcPr>
          <w:p w:rsidR="00201707" w:rsidRDefault="00201707" w:rsidP="00201707">
            <w:pPr>
              <w:tabs>
                <w:tab w:val="left" w:pos="785"/>
              </w:tabs>
              <w:spacing w:before="60" w:after="60"/>
              <w:rPr>
                <w:rFonts w:ascii="Arial" w:hAnsi="Arial" w:cs="Arial"/>
                <w:sz w:val="20"/>
                <w:szCs w:val="20"/>
              </w:rPr>
            </w:pPr>
            <w:r>
              <w:rPr>
                <w:rFonts w:ascii="Arial" w:hAnsi="Arial" w:cs="Arial"/>
                <w:sz w:val="20"/>
                <w:szCs w:val="20"/>
              </w:rPr>
              <w:t>Date:</w:t>
            </w:r>
            <w:r>
              <w:rPr>
                <w:rFonts w:ascii="Arial" w:hAnsi="Arial" w:cs="Arial"/>
                <w:sz w:val="20"/>
                <w:szCs w:val="20"/>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201707" w:rsidRDefault="00201707" w:rsidP="00201707">
            <w:pPr>
              <w:tabs>
                <w:tab w:val="left" w:pos="785"/>
              </w:tabs>
              <w:spacing w:before="60" w:after="60"/>
              <w:rPr>
                <w:rFonts w:ascii="Arial" w:hAnsi="Arial" w:cs="Arial"/>
                <w:sz w:val="20"/>
                <w:szCs w:val="20"/>
              </w:rPr>
            </w:pPr>
            <w:r>
              <w:rPr>
                <w:rFonts w:ascii="Arial" w:hAnsi="Arial" w:cs="Arial"/>
                <w:sz w:val="20"/>
                <w:szCs w:val="20"/>
              </w:rPr>
              <w:t>Type:</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26896">
              <w:rPr>
                <w:rFonts w:ascii="Arial" w:hAnsi="Arial" w:cs="Arial"/>
                <w:sz w:val="20"/>
                <w:szCs w:val="20"/>
              </w:rPr>
            </w:r>
            <w:r w:rsidR="0072689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TST</w:t>
            </w:r>
          </w:p>
          <w:p w:rsidR="00201707" w:rsidRDefault="00201707" w:rsidP="00201707">
            <w:pPr>
              <w:tabs>
                <w:tab w:val="left" w:pos="785"/>
              </w:tabs>
              <w:spacing w:before="60" w:after="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6896">
              <w:rPr>
                <w:rFonts w:ascii="Arial" w:hAnsi="Arial" w:cs="Arial"/>
                <w:sz w:val="20"/>
                <w:szCs w:val="20"/>
              </w:rPr>
            </w:r>
            <w:r w:rsidR="0072689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IGRA</w:t>
            </w:r>
          </w:p>
        </w:tc>
        <w:tc>
          <w:tcPr>
            <w:tcW w:w="2375" w:type="dxa"/>
          </w:tcPr>
          <w:p w:rsidR="00201707" w:rsidRDefault="00201707" w:rsidP="00201707">
            <w:pPr>
              <w:tabs>
                <w:tab w:val="left" w:pos="785"/>
              </w:tabs>
              <w:spacing w:before="60" w:after="60"/>
              <w:rPr>
                <w:rFonts w:ascii="Arial" w:hAnsi="Arial" w:cs="Arial"/>
                <w:sz w:val="20"/>
                <w:szCs w:val="20"/>
              </w:rPr>
            </w:pPr>
            <w:r>
              <w:rPr>
                <w:rFonts w:ascii="Arial" w:hAnsi="Arial" w:cs="Arial"/>
                <w:sz w:val="20"/>
                <w:szCs w:val="20"/>
              </w:rPr>
              <w:t>Date:</w:t>
            </w:r>
            <w:r>
              <w:rPr>
                <w:rFonts w:ascii="Arial" w:hAnsi="Arial" w:cs="Arial"/>
                <w:sz w:val="20"/>
                <w:szCs w:val="20"/>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201707" w:rsidRDefault="00201707" w:rsidP="00201707">
            <w:pPr>
              <w:tabs>
                <w:tab w:val="left" w:pos="785"/>
              </w:tabs>
              <w:spacing w:before="60" w:after="60"/>
              <w:rPr>
                <w:rFonts w:ascii="Arial" w:hAnsi="Arial" w:cs="Arial"/>
                <w:sz w:val="20"/>
                <w:szCs w:val="20"/>
              </w:rPr>
            </w:pPr>
            <w:r>
              <w:rPr>
                <w:rFonts w:ascii="Arial" w:hAnsi="Arial" w:cs="Arial"/>
                <w:sz w:val="20"/>
                <w:szCs w:val="20"/>
              </w:rPr>
              <w:t>Type:</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26896">
              <w:rPr>
                <w:rFonts w:ascii="Arial" w:hAnsi="Arial" w:cs="Arial"/>
                <w:sz w:val="20"/>
                <w:szCs w:val="20"/>
              </w:rPr>
            </w:r>
            <w:r w:rsidR="0072689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TST</w:t>
            </w:r>
          </w:p>
          <w:p w:rsidR="00201707" w:rsidRDefault="00201707" w:rsidP="00201707">
            <w:pPr>
              <w:tabs>
                <w:tab w:val="left" w:pos="785"/>
              </w:tabs>
              <w:spacing w:before="60" w:after="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6896">
              <w:rPr>
                <w:rFonts w:ascii="Arial" w:hAnsi="Arial" w:cs="Arial"/>
                <w:sz w:val="20"/>
                <w:szCs w:val="20"/>
              </w:rPr>
            </w:r>
            <w:r w:rsidR="0072689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IGRA</w:t>
            </w:r>
          </w:p>
        </w:tc>
      </w:tr>
      <w:tr w:rsidR="006454CA" w:rsidTr="00201707">
        <w:tc>
          <w:tcPr>
            <w:tcW w:w="2523" w:type="dxa"/>
            <w:gridSpan w:val="2"/>
            <w:vAlign w:val="center"/>
          </w:tcPr>
          <w:p w:rsidR="006454CA" w:rsidRDefault="006454CA" w:rsidP="006454CA">
            <w:pPr>
              <w:spacing w:before="60" w:after="60"/>
              <w:rPr>
                <w:rFonts w:ascii="Arial" w:hAnsi="Arial" w:cs="Arial"/>
                <w:sz w:val="20"/>
                <w:szCs w:val="20"/>
              </w:rPr>
            </w:pPr>
            <w:r>
              <w:rPr>
                <w:rFonts w:ascii="Arial" w:hAnsi="Arial" w:cs="Arial"/>
                <w:sz w:val="20"/>
                <w:szCs w:val="20"/>
              </w:rPr>
              <w:t>Date first test read and result.  If testing method is TST, record mm of induration.</w:t>
            </w:r>
          </w:p>
        </w:tc>
        <w:tc>
          <w:tcPr>
            <w:tcW w:w="2374" w:type="dxa"/>
          </w:tcPr>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Date:</w:t>
            </w:r>
            <w:r>
              <w:rPr>
                <w:rFonts w:ascii="Arial" w:hAnsi="Arial" w:cs="Arial"/>
                <w:sz w:val="20"/>
                <w:szCs w:val="20"/>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Result:</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26896">
              <w:rPr>
                <w:rFonts w:ascii="Arial" w:hAnsi="Arial" w:cs="Arial"/>
                <w:sz w:val="20"/>
                <w:szCs w:val="20"/>
              </w:rPr>
            </w:r>
            <w:r w:rsidR="0072689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Positive</w:t>
            </w:r>
          </w:p>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6896">
              <w:rPr>
                <w:rFonts w:ascii="Arial" w:hAnsi="Arial" w:cs="Arial"/>
                <w:sz w:val="20"/>
                <w:szCs w:val="20"/>
              </w:rPr>
            </w:r>
            <w:r w:rsidR="0072689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Negative</w:t>
            </w:r>
          </w:p>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 xml:space="preserve">Induration:  </w:t>
            </w: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mm</w:t>
            </w:r>
          </w:p>
        </w:tc>
        <w:tc>
          <w:tcPr>
            <w:tcW w:w="2374" w:type="dxa"/>
          </w:tcPr>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Date:</w:t>
            </w:r>
            <w:r>
              <w:rPr>
                <w:rFonts w:ascii="Arial" w:hAnsi="Arial" w:cs="Arial"/>
                <w:sz w:val="20"/>
                <w:szCs w:val="20"/>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Result:</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26896">
              <w:rPr>
                <w:rFonts w:ascii="Arial" w:hAnsi="Arial" w:cs="Arial"/>
                <w:sz w:val="20"/>
                <w:szCs w:val="20"/>
              </w:rPr>
            </w:r>
            <w:r w:rsidR="0072689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Positive</w:t>
            </w:r>
          </w:p>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6896">
              <w:rPr>
                <w:rFonts w:ascii="Arial" w:hAnsi="Arial" w:cs="Arial"/>
                <w:sz w:val="20"/>
                <w:szCs w:val="20"/>
              </w:rPr>
            </w:r>
            <w:r w:rsidR="0072689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Negative</w:t>
            </w:r>
          </w:p>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 xml:space="preserve">Induration:  </w:t>
            </w: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mm</w:t>
            </w:r>
          </w:p>
        </w:tc>
        <w:tc>
          <w:tcPr>
            <w:tcW w:w="2374" w:type="dxa"/>
            <w:gridSpan w:val="2"/>
          </w:tcPr>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Date:</w:t>
            </w:r>
            <w:r>
              <w:rPr>
                <w:rFonts w:ascii="Arial" w:hAnsi="Arial" w:cs="Arial"/>
                <w:sz w:val="20"/>
                <w:szCs w:val="20"/>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Result:</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26896">
              <w:rPr>
                <w:rFonts w:ascii="Arial" w:hAnsi="Arial" w:cs="Arial"/>
                <w:sz w:val="20"/>
                <w:szCs w:val="20"/>
              </w:rPr>
            </w:r>
            <w:r w:rsidR="0072689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Positive</w:t>
            </w:r>
          </w:p>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6896">
              <w:rPr>
                <w:rFonts w:ascii="Arial" w:hAnsi="Arial" w:cs="Arial"/>
                <w:sz w:val="20"/>
                <w:szCs w:val="20"/>
              </w:rPr>
            </w:r>
            <w:r w:rsidR="0072689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Negative</w:t>
            </w:r>
          </w:p>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 xml:space="preserve">Induration:  </w:t>
            </w: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mm</w:t>
            </w:r>
          </w:p>
        </w:tc>
        <w:tc>
          <w:tcPr>
            <w:tcW w:w="2374" w:type="dxa"/>
            <w:gridSpan w:val="2"/>
          </w:tcPr>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Date:</w:t>
            </w:r>
            <w:r>
              <w:rPr>
                <w:rFonts w:ascii="Arial" w:hAnsi="Arial" w:cs="Arial"/>
                <w:sz w:val="20"/>
                <w:szCs w:val="20"/>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Result:</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26896">
              <w:rPr>
                <w:rFonts w:ascii="Arial" w:hAnsi="Arial" w:cs="Arial"/>
                <w:sz w:val="20"/>
                <w:szCs w:val="20"/>
              </w:rPr>
            </w:r>
            <w:r w:rsidR="0072689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Positive</w:t>
            </w:r>
          </w:p>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6896">
              <w:rPr>
                <w:rFonts w:ascii="Arial" w:hAnsi="Arial" w:cs="Arial"/>
                <w:sz w:val="20"/>
                <w:szCs w:val="20"/>
              </w:rPr>
            </w:r>
            <w:r w:rsidR="0072689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Negative</w:t>
            </w:r>
          </w:p>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 xml:space="preserve">Induration:  </w:t>
            </w: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mm</w:t>
            </w:r>
          </w:p>
        </w:tc>
        <w:tc>
          <w:tcPr>
            <w:tcW w:w="2375" w:type="dxa"/>
          </w:tcPr>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Date:</w:t>
            </w:r>
            <w:r>
              <w:rPr>
                <w:rFonts w:ascii="Arial" w:hAnsi="Arial" w:cs="Arial"/>
                <w:sz w:val="20"/>
                <w:szCs w:val="20"/>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Result:</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26896">
              <w:rPr>
                <w:rFonts w:ascii="Arial" w:hAnsi="Arial" w:cs="Arial"/>
                <w:sz w:val="20"/>
                <w:szCs w:val="20"/>
              </w:rPr>
            </w:r>
            <w:r w:rsidR="0072689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Positive</w:t>
            </w:r>
          </w:p>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6896">
              <w:rPr>
                <w:rFonts w:ascii="Arial" w:hAnsi="Arial" w:cs="Arial"/>
                <w:sz w:val="20"/>
                <w:szCs w:val="20"/>
              </w:rPr>
            </w:r>
            <w:r w:rsidR="0072689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Negative</w:t>
            </w:r>
          </w:p>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 xml:space="preserve">Induration:  </w:t>
            </w: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mm</w:t>
            </w:r>
          </w:p>
        </w:tc>
      </w:tr>
      <w:tr w:rsidR="006454CA" w:rsidTr="00201707">
        <w:tc>
          <w:tcPr>
            <w:tcW w:w="2523" w:type="dxa"/>
            <w:gridSpan w:val="2"/>
            <w:vAlign w:val="center"/>
          </w:tcPr>
          <w:p w:rsidR="006454CA" w:rsidRPr="002C4AB1" w:rsidRDefault="006454CA" w:rsidP="006454CA">
            <w:pPr>
              <w:spacing w:before="60" w:after="60"/>
              <w:rPr>
                <w:rFonts w:ascii="Arial" w:hAnsi="Arial" w:cs="Arial"/>
                <w:sz w:val="20"/>
                <w:szCs w:val="20"/>
              </w:rPr>
            </w:pPr>
            <w:r w:rsidRPr="002C4AB1">
              <w:rPr>
                <w:rFonts w:ascii="Arial" w:hAnsi="Arial" w:cs="Arial"/>
                <w:b/>
                <w:sz w:val="20"/>
                <w:szCs w:val="20"/>
              </w:rPr>
              <w:t>Second test (TST only):</w:t>
            </w:r>
            <w:r>
              <w:rPr>
                <w:rFonts w:ascii="Arial" w:hAnsi="Arial" w:cs="Arial"/>
                <w:b/>
                <w:sz w:val="20"/>
                <w:szCs w:val="20"/>
              </w:rPr>
              <w:br/>
            </w:r>
            <w:r>
              <w:rPr>
                <w:rFonts w:ascii="Arial" w:hAnsi="Arial" w:cs="Arial"/>
                <w:sz w:val="20"/>
                <w:szCs w:val="20"/>
              </w:rPr>
              <w:t>Date of second test</w:t>
            </w:r>
          </w:p>
        </w:tc>
        <w:tc>
          <w:tcPr>
            <w:tcW w:w="2374" w:type="dxa"/>
          </w:tcPr>
          <w:p w:rsidR="006454CA" w:rsidRDefault="006454CA" w:rsidP="006454CA">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374" w:type="dxa"/>
          </w:tcPr>
          <w:p w:rsidR="006454CA" w:rsidRDefault="006454CA" w:rsidP="006454CA">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374" w:type="dxa"/>
            <w:gridSpan w:val="2"/>
          </w:tcPr>
          <w:p w:rsidR="006454CA" w:rsidRDefault="006454CA" w:rsidP="006454CA">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374" w:type="dxa"/>
            <w:gridSpan w:val="2"/>
          </w:tcPr>
          <w:p w:rsidR="006454CA" w:rsidRDefault="006454CA" w:rsidP="006454CA">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375" w:type="dxa"/>
          </w:tcPr>
          <w:p w:rsidR="006454CA" w:rsidRDefault="006454CA" w:rsidP="006454CA">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454CA" w:rsidTr="00201707">
        <w:tc>
          <w:tcPr>
            <w:tcW w:w="2523" w:type="dxa"/>
            <w:gridSpan w:val="2"/>
            <w:vAlign w:val="center"/>
          </w:tcPr>
          <w:p w:rsidR="006454CA" w:rsidRDefault="006454CA" w:rsidP="006454CA">
            <w:pPr>
              <w:spacing w:before="60" w:after="60"/>
              <w:rPr>
                <w:rFonts w:ascii="Arial" w:hAnsi="Arial" w:cs="Arial"/>
                <w:sz w:val="20"/>
                <w:szCs w:val="20"/>
              </w:rPr>
            </w:pPr>
            <w:r>
              <w:rPr>
                <w:rFonts w:ascii="Arial" w:hAnsi="Arial" w:cs="Arial"/>
                <w:sz w:val="20"/>
                <w:szCs w:val="20"/>
              </w:rPr>
              <w:t>Date second test read  and result</w:t>
            </w:r>
          </w:p>
        </w:tc>
        <w:tc>
          <w:tcPr>
            <w:tcW w:w="2374" w:type="dxa"/>
          </w:tcPr>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Date:</w:t>
            </w:r>
            <w:r>
              <w:rPr>
                <w:rFonts w:ascii="Arial" w:hAnsi="Arial" w:cs="Arial"/>
                <w:sz w:val="20"/>
                <w:szCs w:val="20"/>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Result:</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26896">
              <w:rPr>
                <w:rFonts w:ascii="Arial" w:hAnsi="Arial" w:cs="Arial"/>
                <w:sz w:val="20"/>
                <w:szCs w:val="20"/>
              </w:rPr>
            </w:r>
            <w:r w:rsidR="0072689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Positive</w:t>
            </w:r>
          </w:p>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6896">
              <w:rPr>
                <w:rFonts w:ascii="Arial" w:hAnsi="Arial" w:cs="Arial"/>
                <w:sz w:val="20"/>
                <w:szCs w:val="20"/>
              </w:rPr>
            </w:r>
            <w:r w:rsidR="0072689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Negative</w:t>
            </w:r>
          </w:p>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 xml:space="preserve">Induration:  </w:t>
            </w: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mm</w:t>
            </w:r>
          </w:p>
        </w:tc>
        <w:tc>
          <w:tcPr>
            <w:tcW w:w="2374" w:type="dxa"/>
          </w:tcPr>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Date:</w:t>
            </w:r>
            <w:r>
              <w:rPr>
                <w:rFonts w:ascii="Arial" w:hAnsi="Arial" w:cs="Arial"/>
                <w:sz w:val="20"/>
                <w:szCs w:val="20"/>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Result:</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26896">
              <w:rPr>
                <w:rFonts w:ascii="Arial" w:hAnsi="Arial" w:cs="Arial"/>
                <w:sz w:val="20"/>
                <w:szCs w:val="20"/>
              </w:rPr>
            </w:r>
            <w:r w:rsidR="0072689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Positive</w:t>
            </w:r>
          </w:p>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6896">
              <w:rPr>
                <w:rFonts w:ascii="Arial" w:hAnsi="Arial" w:cs="Arial"/>
                <w:sz w:val="20"/>
                <w:szCs w:val="20"/>
              </w:rPr>
            </w:r>
            <w:r w:rsidR="0072689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Negative</w:t>
            </w:r>
          </w:p>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 xml:space="preserve">Induration:  </w:t>
            </w: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mm</w:t>
            </w:r>
          </w:p>
        </w:tc>
        <w:tc>
          <w:tcPr>
            <w:tcW w:w="2374" w:type="dxa"/>
            <w:gridSpan w:val="2"/>
          </w:tcPr>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Date:</w:t>
            </w:r>
            <w:r>
              <w:rPr>
                <w:rFonts w:ascii="Arial" w:hAnsi="Arial" w:cs="Arial"/>
                <w:sz w:val="20"/>
                <w:szCs w:val="20"/>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Result:</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26896">
              <w:rPr>
                <w:rFonts w:ascii="Arial" w:hAnsi="Arial" w:cs="Arial"/>
                <w:sz w:val="20"/>
                <w:szCs w:val="20"/>
              </w:rPr>
            </w:r>
            <w:r w:rsidR="0072689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Positive</w:t>
            </w:r>
          </w:p>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6896">
              <w:rPr>
                <w:rFonts w:ascii="Arial" w:hAnsi="Arial" w:cs="Arial"/>
                <w:sz w:val="20"/>
                <w:szCs w:val="20"/>
              </w:rPr>
            </w:r>
            <w:r w:rsidR="0072689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Negative</w:t>
            </w:r>
          </w:p>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 xml:space="preserve">Induration:  </w:t>
            </w: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mm</w:t>
            </w:r>
          </w:p>
        </w:tc>
        <w:tc>
          <w:tcPr>
            <w:tcW w:w="2374" w:type="dxa"/>
            <w:gridSpan w:val="2"/>
          </w:tcPr>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Date:</w:t>
            </w:r>
            <w:r>
              <w:rPr>
                <w:rFonts w:ascii="Arial" w:hAnsi="Arial" w:cs="Arial"/>
                <w:sz w:val="20"/>
                <w:szCs w:val="20"/>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Result:</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26896">
              <w:rPr>
                <w:rFonts w:ascii="Arial" w:hAnsi="Arial" w:cs="Arial"/>
                <w:sz w:val="20"/>
                <w:szCs w:val="20"/>
              </w:rPr>
            </w:r>
            <w:r w:rsidR="0072689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Positive</w:t>
            </w:r>
          </w:p>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6896">
              <w:rPr>
                <w:rFonts w:ascii="Arial" w:hAnsi="Arial" w:cs="Arial"/>
                <w:sz w:val="20"/>
                <w:szCs w:val="20"/>
              </w:rPr>
            </w:r>
            <w:r w:rsidR="0072689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Negative</w:t>
            </w:r>
          </w:p>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 xml:space="preserve">Induration:  </w:t>
            </w: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mm</w:t>
            </w:r>
          </w:p>
        </w:tc>
        <w:tc>
          <w:tcPr>
            <w:tcW w:w="2375" w:type="dxa"/>
          </w:tcPr>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Date:</w:t>
            </w:r>
            <w:r>
              <w:rPr>
                <w:rFonts w:ascii="Arial" w:hAnsi="Arial" w:cs="Arial"/>
                <w:sz w:val="20"/>
                <w:szCs w:val="20"/>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Result:</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26896">
              <w:rPr>
                <w:rFonts w:ascii="Arial" w:hAnsi="Arial" w:cs="Arial"/>
                <w:sz w:val="20"/>
                <w:szCs w:val="20"/>
              </w:rPr>
            </w:r>
            <w:r w:rsidR="0072689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Positive</w:t>
            </w:r>
          </w:p>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6896">
              <w:rPr>
                <w:rFonts w:ascii="Arial" w:hAnsi="Arial" w:cs="Arial"/>
                <w:sz w:val="20"/>
                <w:szCs w:val="20"/>
              </w:rPr>
            </w:r>
            <w:r w:rsidR="0072689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Negative</w:t>
            </w:r>
          </w:p>
          <w:p w:rsidR="006454CA" w:rsidRDefault="006454CA" w:rsidP="006454CA">
            <w:pPr>
              <w:tabs>
                <w:tab w:val="left" w:pos="785"/>
              </w:tabs>
              <w:spacing w:before="60" w:after="60"/>
              <w:rPr>
                <w:rFonts w:ascii="Arial" w:hAnsi="Arial" w:cs="Arial"/>
                <w:sz w:val="20"/>
                <w:szCs w:val="20"/>
              </w:rPr>
            </w:pPr>
            <w:r>
              <w:rPr>
                <w:rFonts w:ascii="Arial" w:hAnsi="Arial" w:cs="Arial"/>
                <w:sz w:val="20"/>
                <w:szCs w:val="20"/>
              </w:rPr>
              <w:t xml:space="preserve">Induration:  </w:t>
            </w: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mm</w:t>
            </w:r>
          </w:p>
        </w:tc>
      </w:tr>
      <w:tr w:rsidR="006454CA" w:rsidTr="006454CA">
        <w:trPr>
          <w:trHeight w:hRule="exact" w:val="2160"/>
        </w:trPr>
        <w:tc>
          <w:tcPr>
            <w:tcW w:w="2523" w:type="dxa"/>
            <w:gridSpan w:val="2"/>
            <w:vAlign w:val="center"/>
          </w:tcPr>
          <w:p w:rsidR="006454CA" w:rsidRDefault="006454CA" w:rsidP="006454CA">
            <w:pPr>
              <w:spacing w:before="60" w:after="60"/>
              <w:rPr>
                <w:rFonts w:ascii="Arial" w:hAnsi="Arial" w:cs="Arial"/>
                <w:sz w:val="20"/>
                <w:szCs w:val="20"/>
              </w:rPr>
            </w:pPr>
            <w:r>
              <w:rPr>
                <w:rFonts w:ascii="Arial" w:hAnsi="Arial" w:cs="Arial"/>
                <w:sz w:val="20"/>
                <w:szCs w:val="20"/>
              </w:rPr>
              <w:t>Notes</w:t>
            </w:r>
          </w:p>
        </w:tc>
        <w:tc>
          <w:tcPr>
            <w:tcW w:w="2374" w:type="dxa"/>
          </w:tcPr>
          <w:p w:rsidR="006454CA" w:rsidRDefault="006454CA" w:rsidP="006454CA">
            <w:pPr>
              <w:spacing w:before="60" w:after="60"/>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2374" w:type="dxa"/>
          </w:tcPr>
          <w:p w:rsidR="006454CA" w:rsidRDefault="006454CA" w:rsidP="006454CA">
            <w:pPr>
              <w:spacing w:before="60" w:after="60"/>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2374" w:type="dxa"/>
            <w:gridSpan w:val="2"/>
          </w:tcPr>
          <w:p w:rsidR="006454CA" w:rsidRDefault="006454CA" w:rsidP="006454CA">
            <w:pPr>
              <w:spacing w:before="60" w:after="60"/>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2374" w:type="dxa"/>
            <w:gridSpan w:val="2"/>
          </w:tcPr>
          <w:p w:rsidR="006454CA" w:rsidRDefault="006454CA" w:rsidP="006454CA">
            <w:pPr>
              <w:spacing w:before="60" w:after="60"/>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2375" w:type="dxa"/>
          </w:tcPr>
          <w:p w:rsidR="006454CA" w:rsidRDefault="006454CA" w:rsidP="006454CA">
            <w:pPr>
              <w:spacing w:before="60" w:after="60"/>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00726896">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r>
      <w:tr w:rsidR="006454CA" w:rsidTr="00A46780">
        <w:trPr>
          <w:trHeight w:val="90"/>
        </w:trPr>
        <w:tc>
          <w:tcPr>
            <w:tcW w:w="14394" w:type="dxa"/>
            <w:gridSpan w:val="9"/>
          </w:tcPr>
          <w:p w:rsidR="006454CA" w:rsidRPr="002C4AB1" w:rsidRDefault="006454CA" w:rsidP="006454CA">
            <w:pPr>
              <w:autoSpaceDE w:val="0"/>
              <w:autoSpaceDN w:val="0"/>
              <w:adjustRightInd w:val="0"/>
              <w:spacing w:before="120" w:after="120"/>
              <w:rPr>
                <w:rFonts w:ascii="Arial" w:hAnsi="Arial" w:cs="Arial"/>
                <w:b/>
                <w:sz w:val="20"/>
                <w:szCs w:val="20"/>
              </w:rPr>
            </w:pPr>
            <w:r w:rsidRPr="002C4AB1">
              <w:rPr>
                <w:rFonts w:ascii="Arial" w:hAnsi="Arial" w:cs="Arial"/>
                <w:b/>
                <w:sz w:val="20"/>
                <w:szCs w:val="20"/>
              </w:rPr>
              <w:lastRenderedPageBreak/>
              <w:t>A Synopsis of the Requirements.  P</w:t>
            </w:r>
            <w:r>
              <w:rPr>
                <w:rFonts w:ascii="Arial" w:hAnsi="Arial" w:cs="Arial"/>
                <w:b/>
                <w:sz w:val="20"/>
                <w:szCs w:val="20"/>
              </w:rPr>
              <w:t>lease read the entire WAC for complete guidance.</w:t>
            </w:r>
          </w:p>
          <w:p w:rsidR="006454CA" w:rsidRPr="002C4AB1" w:rsidRDefault="006454CA" w:rsidP="006454CA">
            <w:pPr>
              <w:keepNext/>
              <w:autoSpaceDE w:val="0"/>
              <w:autoSpaceDN w:val="0"/>
              <w:adjustRightInd w:val="0"/>
              <w:spacing w:before="120" w:after="120"/>
              <w:outlineLvl w:val="3"/>
              <w:rPr>
                <w:rFonts w:ascii="Arial" w:hAnsi="Arial" w:cs="Arial"/>
                <w:b/>
                <w:sz w:val="20"/>
                <w:szCs w:val="20"/>
              </w:rPr>
            </w:pPr>
            <w:r w:rsidRPr="002C4AB1">
              <w:rPr>
                <w:rFonts w:ascii="Arial" w:hAnsi="Arial" w:cs="Arial"/>
                <w:b/>
                <w:sz w:val="20"/>
                <w:szCs w:val="20"/>
              </w:rPr>
              <w:t>388-97-1380 Tuberculosis</w:t>
            </w:r>
            <w:r>
              <w:rPr>
                <w:rFonts w:ascii="Arial" w:hAnsi="Arial" w:cs="Arial"/>
                <w:b/>
                <w:sz w:val="20"/>
                <w:szCs w:val="20"/>
              </w:rPr>
              <w:t xml:space="preserve"> - </w:t>
            </w:r>
            <w:r w:rsidRPr="002C4AB1">
              <w:rPr>
                <w:rFonts w:ascii="Arial" w:hAnsi="Arial" w:cs="Arial"/>
                <w:b/>
                <w:sz w:val="20"/>
                <w:szCs w:val="20"/>
              </w:rPr>
              <w:t>Testing required.</w:t>
            </w:r>
          </w:p>
          <w:p w:rsidR="006454CA" w:rsidRPr="002C4AB1" w:rsidRDefault="006454CA" w:rsidP="006454CA">
            <w:pPr>
              <w:pStyle w:val="ListParagraph"/>
              <w:numPr>
                <w:ilvl w:val="0"/>
                <w:numId w:val="4"/>
              </w:numPr>
              <w:autoSpaceDE w:val="0"/>
              <w:autoSpaceDN w:val="0"/>
              <w:adjustRightInd w:val="0"/>
              <w:spacing w:before="120" w:after="120"/>
              <w:rPr>
                <w:rFonts w:ascii="Arial" w:hAnsi="Arial" w:cs="Arial"/>
                <w:sz w:val="20"/>
                <w:szCs w:val="20"/>
              </w:rPr>
            </w:pPr>
            <w:r w:rsidRPr="002C4AB1">
              <w:rPr>
                <w:rFonts w:ascii="Arial" w:hAnsi="Arial" w:cs="Arial"/>
                <w:sz w:val="20"/>
                <w:szCs w:val="20"/>
              </w:rPr>
              <w:t>The nursing home must develop and implement a system to ensure that residents and staff have tuberculosis testing within three days of admission or employment.   Facility personnel must be tested annually.</w:t>
            </w:r>
          </w:p>
          <w:p w:rsidR="006454CA" w:rsidRPr="002C4AB1" w:rsidRDefault="006454CA" w:rsidP="006454CA">
            <w:pPr>
              <w:keepNext/>
              <w:autoSpaceDE w:val="0"/>
              <w:autoSpaceDN w:val="0"/>
              <w:adjustRightInd w:val="0"/>
              <w:spacing w:before="120" w:after="120"/>
              <w:outlineLvl w:val="3"/>
              <w:rPr>
                <w:rFonts w:ascii="Arial" w:hAnsi="Arial" w:cs="Arial"/>
                <w:b/>
                <w:sz w:val="20"/>
                <w:szCs w:val="20"/>
              </w:rPr>
            </w:pPr>
            <w:r w:rsidRPr="002C4AB1">
              <w:rPr>
                <w:rFonts w:ascii="Arial" w:hAnsi="Arial" w:cs="Arial"/>
                <w:b/>
                <w:sz w:val="20"/>
                <w:szCs w:val="20"/>
              </w:rPr>
              <w:t>388-97-1400 Tuberculosis</w:t>
            </w:r>
            <w:r>
              <w:rPr>
                <w:rFonts w:ascii="Arial" w:hAnsi="Arial" w:cs="Arial"/>
                <w:b/>
                <w:sz w:val="20"/>
                <w:szCs w:val="20"/>
              </w:rPr>
              <w:t xml:space="preserve"> - </w:t>
            </w:r>
            <w:r w:rsidRPr="002C4AB1">
              <w:rPr>
                <w:rFonts w:ascii="Arial" w:hAnsi="Arial" w:cs="Arial"/>
                <w:b/>
                <w:sz w:val="20"/>
                <w:szCs w:val="20"/>
              </w:rPr>
              <w:t>Testing method—Required.</w:t>
            </w:r>
          </w:p>
          <w:p w:rsidR="006454CA" w:rsidRPr="002C4AB1" w:rsidRDefault="006454CA" w:rsidP="006454CA">
            <w:pPr>
              <w:pStyle w:val="ListParagraph"/>
              <w:numPr>
                <w:ilvl w:val="0"/>
                <w:numId w:val="4"/>
              </w:numPr>
              <w:autoSpaceDE w:val="0"/>
              <w:autoSpaceDN w:val="0"/>
              <w:adjustRightInd w:val="0"/>
              <w:spacing w:before="120" w:after="120"/>
              <w:rPr>
                <w:rFonts w:ascii="Arial" w:hAnsi="Arial" w:cs="Arial"/>
                <w:sz w:val="20"/>
                <w:szCs w:val="20"/>
              </w:rPr>
            </w:pPr>
            <w:r w:rsidRPr="002C4AB1">
              <w:rPr>
                <w:rFonts w:ascii="Arial" w:hAnsi="Arial" w:cs="Arial"/>
                <w:sz w:val="20"/>
                <w:szCs w:val="20"/>
              </w:rPr>
              <w:t xml:space="preserve">The nursing home must ensure that all tuberculosis testing is done through either Intradermal (Mantoux, also known as TST) administration (with test results read within forty-eight to seventy-two hours of the test and by a trained professional) or a blood test for tuberculosis called interferon-gamma release assay (IGRA). </w:t>
            </w:r>
          </w:p>
          <w:p w:rsidR="006454CA" w:rsidRPr="002C4AB1" w:rsidRDefault="006454CA" w:rsidP="006454CA">
            <w:pPr>
              <w:keepNext/>
              <w:autoSpaceDE w:val="0"/>
              <w:autoSpaceDN w:val="0"/>
              <w:adjustRightInd w:val="0"/>
              <w:spacing w:before="120" w:after="120"/>
              <w:outlineLvl w:val="3"/>
              <w:rPr>
                <w:rFonts w:ascii="Arial" w:hAnsi="Arial" w:cs="Arial"/>
                <w:b/>
                <w:sz w:val="20"/>
                <w:szCs w:val="20"/>
              </w:rPr>
            </w:pPr>
            <w:r w:rsidRPr="002C4AB1">
              <w:rPr>
                <w:rFonts w:ascii="Arial" w:hAnsi="Arial" w:cs="Arial"/>
                <w:b/>
                <w:sz w:val="20"/>
                <w:szCs w:val="20"/>
              </w:rPr>
              <w:t>388-97-1440 Tuberculosis</w:t>
            </w:r>
            <w:r>
              <w:rPr>
                <w:rFonts w:ascii="Arial" w:hAnsi="Arial" w:cs="Arial"/>
                <w:b/>
                <w:sz w:val="20"/>
                <w:szCs w:val="20"/>
              </w:rPr>
              <w:t xml:space="preserve"> - </w:t>
            </w:r>
            <w:r w:rsidRPr="002C4AB1">
              <w:rPr>
                <w:rFonts w:ascii="Arial" w:hAnsi="Arial" w:cs="Arial"/>
                <w:b/>
                <w:sz w:val="20"/>
                <w:szCs w:val="20"/>
              </w:rPr>
              <w:t>No testing.</w:t>
            </w:r>
          </w:p>
          <w:p w:rsidR="006454CA" w:rsidRPr="002C4AB1" w:rsidRDefault="006454CA" w:rsidP="006454CA">
            <w:pPr>
              <w:pStyle w:val="ListParagraph"/>
              <w:numPr>
                <w:ilvl w:val="0"/>
                <w:numId w:val="4"/>
              </w:numPr>
              <w:autoSpaceDE w:val="0"/>
              <w:autoSpaceDN w:val="0"/>
              <w:adjustRightInd w:val="0"/>
              <w:spacing w:before="120" w:after="120"/>
              <w:rPr>
                <w:rFonts w:ascii="Arial" w:hAnsi="Arial" w:cs="Arial"/>
                <w:sz w:val="20"/>
                <w:szCs w:val="20"/>
              </w:rPr>
            </w:pPr>
            <w:r w:rsidRPr="002C4AB1">
              <w:rPr>
                <w:rFonts w:ascii="Arial" w:hAnsi="Arial" w:cs="Arial"/>
                <w:sz w:val="20"/>
                <w:szCs w:val="20"/>
              </w:rPr>
              <w:t xml:space="preserve">The nursing home is not required to have a person tested for tuberculosis if the person has a documented history of a previous positive skin test result, a documented history of a previous positive blood test or documented evidence of adequate therapy for active disease or completion of treatment for latent tuberculosis infection preventive therapy. </w:t>
            </w:r>
          </w:p>
          <w:p w:rsidR="006454CA" w:rsidRPr="002C4AB1" w:rsidRDefault="006454CA" w:rsidP="006454CA">
            <w:pPr>
              <w:keepNext/>
              <w:autoSpaceDE w:val="0"/>
              <w:autoSpaceDN w:val="0"/>
              <w:adjustRightInd w:val="0"/>
              <w:spacing w:before="120" w:after="120"/>
              <w:outlineLvl w:val="3"/>
              <w:rPr>
                <w:rFonts w:ascii="Arial" w:hAnsi="Arial" w:cs="Arial"/>
                <w:b/>
                <w:sz w:val="20"/>
                <w:szCs w:val="20"/>
              </w:rPr>
            </w:pPr>
            <w:r w:rsidRPr="002C4AB1">
              <w:rPr>
                <w:rFonts w:ascii="Arial" w:hAnsi="Arial" w:cs="Arial"/>
                <w:b/>
                <w:sz w:val="20"/>
                <w:szCs w:val="20"/>
              </w:rPr>
              <w:t>388-97-1460 Tuberculosis</w:t>
            </w:r>
            <w:r>
              <w:rPr>
                <w:rFonts w:ascii="Arial" w:hAnsi="Arial" w:cs="Arial"/>
                <w:b/>
                <w:sz w:val="20"/>
                <w:szCs w:val="20"/>
              </w:rPr>
              <w:t xml:space="preserve"> - </w:t>
            </w:r>
            <w:r w:rsidRPr="002C4AB1">
              <w:rPr>
                <w:rFonts w:ascii="Arial" w:hAnsi="Arial" w:cs="Arial"/>
                <w:b/>
                <w:sz w:val="20"/>
                <w:szCs w:val="20"/>
              </w:rPr>
              <w:t>One test.</w:t>
            </w:r>
          </w:p>
          <w:p w:rsidR="006454CA" w:rsidRPr="002C4AB1" w:rsidRDefault="006454CA" w:rsidP="006454CA">
            <w:pPr>
              <w:pStyle w:val="ListParagraph"/>
              <w:numPr>
                <w:ilvl w:val="0"/>
                <w:numId w:val="4"/>
              </w:numPr>
              <w:autoSpaceDE w:val="0"/>
              <w:autoSpaceDN w:val="0"/>
              <w:adjustRightInd w:val="0"/>
              <w:spacing w:before="120" w:after="120"/>
              <w:rPr>
                <w:rFonts w:ascii="Arial" w:hAnsi="Arial" w:cs="Arial"/>
                <w:sz w:val="20"/>
                <w:szCs w:val="20"/>
              </w:rPr>
            </w:pPr>
            <w:r w:rsidRPr="002C4AB1">
              <w:rPr>
                <w:rFonts w:ascii="Arial" w:hAnsi="Arial" w:cs="Arial"/>
                <w:sz w:val="20"/>
                <w:szCs w:val="20"/>
              </w:rPr>
              <w:t xml:space="preserve">The nursing home is only required to have a person take one test if the person has a documented history of a negative result from a previous two step test done no more than one to three weeks apart; or a documented negative result from one skin or blood test in the previous twelve months. </w:t>
            </w:r>
          </w:p>
          <w:p w:rsidR="006454CA" w:rsidRPr="002C4AB1" w:rsidRDefault="006454CA" w:rsidP="006454CA">
            <w:pPr>
              <w:keepNext/>
              <w:autoSpaceDE w:val="0"/>
              <w:autoSpaceDN w:val="0"/>
              <w:adjustRightInd w:val="0"/>
              <w:spacing w:before="120" w:after="120"/>
              <w:outlineLvl w:val="3"/>
              <w:rPr>
                <w:rFonts w:ascii="Arial" w:hAnsi="Arial" w:cs="Arial"/>
                <w:b/>
                <w:sz w:val="20"/>
                <w:szCs w:val="20"/>
              </w:rPr>
            </w:pPr>
            <w:r w:rsidRPr="002C4AB1">
              <w:rPr>
                <w:rFonts w:ascii="Arial" w:hAnsi="Arial" w:cs="Arial"/>
                <w:b/>
                <w:sz w:val="20"/>
                <w:szCs w:val="20"/>
              </w:rPr>
              <w:t>388-97-1480 Tuberculosis</w:t>
            </w:r>
            <w:r>
              <w:rPr>
                <w:rFonts w:ascii="Arial" w:hAnsi="Arial" w:cs="Arial"/>
                <w:b/>
                <w:sz w:val="20"/>
                <w:szCs w:val="20"/>
              </w:rPr>
              <w:t xml:space="preserve"> - </w:t>
            </w:r>
            <w:r w:rsidRPr="002C4AB1">
              <w:rPr>
                <w:rFonts w:ascii="Arial" w:hAnsi="Arial" w:cs="Arial"/>
                <w:b/>
                <w:sz w:val="20"/>
                <w:szCs w:val="20"/>
              </w:rPr>
              <w:t>Two-step skin testing.</w:t>
            </w:r>
          </w:p>
          <w:p w:rsidR="006454CA" w:rsidRPr="002C4AB1" w:rsidRDefault="006454CA" w:rsidP="006454CA">
            <w:pPr>
              <w:pStyle w:val="ListParagraph"/>
              <w:numPr>
                <w:ilvl w:val="0"/>
                <w:numId w:val="4"/>
              </w:numPr>
              <w:autoSpaceDE w:val="0"/>
              <w:autoSpaceDN w:val="0"/>
              <w:adjustRightInd w:val="0"/>
              <w:spacing w:before="120" w:after="120"/>
              <w:rPr>
                <w:rFonts w:ascii="Arial" w:hAnsi="Arial" w:cs="Arial"/>
                <w:sz w:val="20"/>
                <w:szCs w:val="20"/>
              </w:rPr>
            </w:pPr>
            <w:r w:rsidRPr="002C4AB1">
              <w:rPr>
                <w:rFonts w:ascii="Arial" w:hAnsi="Arial" w:cs="Arial"/>
                <w:sz w:val="20"/>
                <w:szCs w:val="20"/>
              </w:rPr>
              <w:t xml:space="preserve">Unless the person meets the requirement for having no skin testing or only one test, the nursing home, choosing to do skin testing, must ensure that each person has the following two-step skin testing:  An initial skin test within three days and a second test done one to three weeks after the first test. </w:t>
            </w:r>
          </w:p>
          <w:p w:rsidR="006454CA" w:rsidRPr="002C4AB1" w:rsidRDefault="006454CA" w:rsidP="006454CA">
            <w:pPr>
              <w:keepNext/>
              <w:autoSpaceDE w:val="0"/>
              <w:autoSpaceDN w:val="0"/>
              <w:adjustRightInd w:val="0"/>
              <w:spacing w:before="120" w:after="120"/>
              <w:outlineLvl w:val="3"/>
              <w:rPr>
                <w:rFonts w:ascii="Arial" w:hAnsi="Arial" w:cs="Arial"/>
                <w:b/>
                <w:sz w:val="20"/>
                <w:szCs w:val="20"/>
              </w:rPr>
            </w:pPr>
            <w:r w:rsidRPr="002C4AB1">
              <w:rPr>
                <w:rFonts w:ascii="Arial" w:hAnsi="Arial" w:cs="Arial"/>
                <w:b/>
                <w:sz w:val="20"/>
                <w:szCs w:val="20"/>
              </w:rPr>
              <w:t>388-97-1500 Tuberculosis</w:t>
            </w:r>
            <w:r>
              <w:rPr>
                <w:rFonts w:ascii="Arial" w:hAnsi="Arial" w:cs="Arial"/>
                <w:b/>
                <w:sz w:val="20"/>
                <w:szCs w:val="20"/>
              </w:rPr>
              <w:t xml:space="preserve"> - </w:t>
            </w:r>
            <w:r w:rsidRPr="002C4AB1">
              <w:rPr>
                <w:rFonts w:ascii="Arial" w:hAnsi="Arial" w:cs="Arial"/>
                <w:b/>
                <w:sz w:val="20"/>
                <w:szCs w:val="20"/>
              </w:rPr>
              <w:t>Positive test result.</w:t>
            </w:r>
          </w:p>
          <w:p w:rsidR="006454CA" w:rsidRPr="002C4AB1" w:rsidRDefault="006454CA" w:rsidP="006454CA">
            <w:pPr>
              <w:pStyle w:val="ListParagraph"/>
              <w:numPr>
                <w:ilvl w:val="0"/>
                <w:numId w:val="5"/>
              </w:numPr>
              <w:autoSpaceDE w:val="0"/>
              <w:autoSpaceDN w:val="0"/>
              <w:adjustRightInd w:val="0"/>
              <w:spacing w:before="120" w:after="120"/>
              <w:rPr>
                <w:rFonts w:ascii="Arial" w:hAnsi="Arial" w:cs="Arial"/>
                <w:sz w:val="20"/>
                <w:szCs w:val="20"/>
              </w:rPr>
            </w:pPr>
            <w:r w:rsidRPr="002C4AB1">
              <w:rPr>
                <w:rFonts w:ascii="Arial" w:hAnsi="Arial" w:cs="Arial"/>
                <w:sz w:val="20"/>
                <w:szCs w:val="20"/>
              </w:rPr>
              <w:t xml:space="preserve">When there is a positive result to tuberculosis skin or blood testing the nursing home must ensure that the person has a chest X ray within seven days and evaluate each resident or person with a positive test result for signs and symptoms of tuberculosis and follow the recommendation of the person's health care provider. </w:t>
            </w:r>
          </w:p>
          <w:p w:rsidR="006454CA" w:rsidRPr="002C4AB1" w:rsidRDefault="006454CA" w:rsidP="006454CA">
            <w:pPr>
              <w:keepNext/>
              <w:autoSpaceDE w:val="0"/>
              <w:autoSpaceDN w:val="0"/>
              <w:adjustRightInd w:val="0"/>
              <w:spacing w:before="120" w:after="120"/>
              <w:outlineLvl w:val="3"/>
              <w:rPr>
                <w:rFonts w:ascii="Arial" w:hAnsi="Arial" w:cs="Arial"/>
                <w:b/>
                <w:sz w:val="20"/>
                <w:szCs w:val="20"/>
              </w:rPr>
            </w:pPr>
            <w:bookmarkStart w:id="4" w:name="388-97-1520"/>
            <w:bookmarkEnd w:id="4"/>
            <w:r w:rsidRPr="002C4AB1">
              <w:rPr>
                <w:rFonts w:ascii="Arial" w:hAnsi="Arial" w:cs="Arial"/>
                <w:b/>
                <w:sz w:val="20"/>
                <w:szCs w:val="20"/>
              </w:rPr>
              <w:t>388-97-1580 Tuberculosis</w:t>
            </w:r>
            <w:r>
              <w:rPr>
                <w:rFonts w:ascii="Arial" w:hAnsi="Arial" w:cs="Arial"/>
                <w:b/>
                <w:sz w:val="20"/>
                <w:szCs w:val="20"/>
              </w:rPr>
              <w:t xml:space="preserve"> - </w:t>
            </w:r>
            <w:r w:rsidRPr="002C4AB1">
              <w:rPr>
                <w:rFonts w:ascii="Arial" w:hAnsi="Arial" w:cs="Arial"/>
                <w:b/>
                <w:sz w:val="20"/>
                <w:szCs w:val="20"/>
              </w:rPr>
              <w:t>Test records.</w:t>
            </w:r>
          </w:p>
          <w:p w:rsidR="006454CA" w:rsidRPr="002C4AB1" w:rsidRDefault="006454CA" w:rsidP="006454CA">
            <w:pPr>
              <w:pStyle w:val="ListParagraph"/>
              <w:numPr>
                <w:ilvl w:val="0"/>
                <w:numId w:val="5"/>
              </w:numPr>
              <w:autoSpaceDE w:val="0"/>
              <w:autoSpaceDN w:val="0"/>
              <w:adjustRightInd w:val="0"/>
              <w:spacing w:before="120" w:after="120"/>
              <w:rPr>
                <w:rFonts w:ascii="Arial" w:hAnsi="Arial" w:cs="Arial"/>
                <w:sz w:val="20"/>
                <w:szCs w:val="20"/>
              </w:rPr>
            </w:pPr>
            <w:r w:rsidRPr="002C4AB1">
              <w:rPr>
                <w:rFonts w:ascii="Arial" w:hAnsi="Arial" w:cs="Arial"/>
                <w:sz w:val="20"/>
                <w:szCs w:val="20"/>
              </w:rPr>
              <w:t xml:space="preserve">The nursing home must keep the records of tuberculin test results, reports of X-ray findings, and any physician or public health provider orders in the nursing home and make the records readily available to the appropriate health authority and licensing agency.  </w:t>
            </w:r>
          </w:p>
        </w:tc>
      </w:tr>
    </w:tbl>
    <w:p w:rsidR="00A95011" w:rsidRPr="00543E2D" w:rsidRDefault="00A95011" w:rsidP="00543E2D">
      <w:pPr>
        <w:spacing w:after="0"/>
        <w:rPr>
          <w:rFonts w:ascii="Arial" w:hAnsi="Arial" w:cs="Arial"/>
          <w:sz w:val="2"/>
          <w:szCs w:val="2"/>
        </w:rPr>
      </w:pPr>
    </w:p>
    <w:p w:rsidR="001020F3" w:rsidRPr="00543E2D" w:rsidRDefault="001020F3">
      <w:pPr>
        <w:rPr>
          <w:rFonts w:ascii="Arial" w:hAnsi="Arial" w:cs="Arial"/>
          <w:sz w:val="2"/>
          <w:szCs w:val="2"/>
        </w:rPr>
      </w:pPr>
    </w:p>
    <w:sectPr w:rsidR="001020F3" w:rsidRPr="00543E2D" w:rsidSect="007C54DA">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4A2" w:rsidRDefault="009374A2" w:rsidP="009374A2">
      <w:pPr>
        <w:spacing w:after="0" w:line="240" w:lineRule="auto"/>
      </w:pPr>
      <w:r>
        <w:separator/>
      </w:r>
    </w:p>
  </w:endnote>
  <w:endnote w:type="continuationSeparator" w:id="0">
    <w:p w:rsidR="009374A2" w:rsidRDefault="009374A2" w:rsidP="00937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649865"/>
      <w:docPartObj>
        <w:docPartGallery w:val="Page Numbers (Bottom of Page)"/>
        <w:docPartUnique/>
      </w:docPartObj>
    </w:sdtPr>
    <w:sdtEndPr/>
    <w:sdtContent>
      <w:sdt>
        <w:sdtPr>
          <w:id w:val="-1705238520"/>
          <w:docPartObj>
            <w:docPartGallery w:val="Page Numbers (Top of Page)"/>
            <w:docPartUnique/>
          </w:docPartObj>
        </w:sdtPr>
        <w:sdtEndPr/>
        <w:sdtContent>
          <w:p w:rsidR="009374A2" w:rsidRDefault="002C4AB1" w:rsidP="009374A2">
            <w:pPr>
              <w:pStyle w:val="Footer"/>
              <w:tabs>
                <w:tab w:val="clear" w:pos="4680"/>
                <w:tab w:val="clear" w:pos="9360"/>
                <w:tab w:val="right" w:pos="14400"/>
              </w:tabs>
            </w:pPr>
            <w:r>
              <w:rPr>
                <w:rFonts w:ascii="Arial" w:hAnsi="Arial" w:cs="Arial"/>
                <w:b/>
                <w:sz w:val="16"/>
                <w:szCs w:val="16"/>
              </w:rPr>
              <w:t xml:space="preserve">TB TESTING REVIEW FOR </w:t>
            </w:r>
            <w:r w:rsidR="0020657E">
              <w:rPr>
                <w:rFonts w:ascii="Arial" w:hAnsi="Arial" w:cs="Arial"/>
                <w:b/>
                <w:sz w:val="16"/>
                <w:szCs w:val="16"/>
              </w:rPr>
              <w:t>RESIDENT</w:t>
            </w:r>
            <w:r w:rsidR="009374A2">
              <w:rPr>
                <w:rFonts w:ascii="Arial" w:hAnsi="Arial" w:cs="Arial"/>
                <w:b/>
                <w:sz w:val="16"/>
                <w:szCs w:val="16"/>
              </w:rPr>
              <w:tab/>
            </w:r>
            <w:r w:rsidR="009374A2" w:rsidRPr="009374A2">
              <w:rPr>
                <w:rFonts w:ascii="Arial" w:hAnsi="Arial" w:cs="Arial"/>
                <w:sz w:val="20"/>
                <w:szCs w:val="20"/>
              </w:rPr>
              <w:t xml:space="preserve">Page </w:t>
            </w:r>
            <w:r w:rsidR="009374A2" w:rsidRPr="009374A2">
              <w:rPr>
                <w:rFonts w:ascii="Arial" w:hAnsi="Arial" w:cs="Arial"/>
                <w:bCs/>
                <w:sz w:val="20"/>
                <w:szCs w:val="20"/>
              </w:rPr>
              <w:fldChar w:fldCharType="begin"/>
            </w:r>
            <w:r w:rsidR="009374A2" w:rsidRPr="009374A2">
              <w:rPr>
                <w:rFonts w:ascii="Arial" w:hAnsi="Arial" w:cs="Arial"/>
                <w:bCs/>
                <w:sz w:val="20"/>
                <w:szCs w:val="20"/>
              </w:rPr>
              <w:instrText xml:space="preserve"> PAGE </w:instrText>
            </w:r>
            <w:r w:rsidR="009374A2" w:rsidRPr="009374A2">
              <w:rPr>
                <w:rFonts w:ascii="Arial" w:hAnsi="Arial" w:cs="Arial"/>
                <w:bCs/>
                <w:sz w:val="20"/>
                <w:szCs w:val="20"/>
              </w:rPr>
              <w:fldChar w:fldCharType="separate"/>
            </w:r>
            <w:r w:rsidR="00726896">
              <w:rPr>
                <w:rFonts w:ascii="Arial" w:hAnsi="Arial" w:cs="Arial"/>
                <w:bCs/>
                <w:noProof/>
                <w:sz w:val="20"/>
                <w:szCs w:val="20"/>
              </w:rPr>
              <w:t>1</w:t>
            </w:r>
            <w:r w:rsidR="009374A2" w:rsidRPr="009374A2">
              <w:rPr>
                <w:rFonts w:ascii="Arial" w:hAnsi="Arial" w:cs="Arial"/>
                <w:bCs/>
                <w:sz w:val="20"/>
                <w:szCs w:val="20"/>
              </w:rPr>
              <w:fldChar w:fldCharType="end"/>
            </w:r>
            <w:r w:rsidR="009374A2" w:rsidRPr="009374A2">
              <w:rPr>
                <w:rFonts w:ascii="Arial" w:hAnsi="Arial" w:cs="Arial"/>
                <w:sz w:val="20"/>
                <w:szCs w:val="20"/>
              </w:rPr>
              <w:t xml:space="preserve"> of </w:t>
            </w:r>
            <w:r w:rsidR="009374A2" w:rsidRPr="009374A2">
              <w:rPr>
                <w:rFonts w:ascii="Arial" w:hAnsi="Arial" w:cs="Arial"/>
                <w:bCs/>
                <w:sz w:val="20"/>
                <w:szCs w:val="20"/>
              </w:rPr>
              <w:fldChar w:fldCharType="begin"/>
            </w:r>
            <w:r w:rsidR="009374A2" w:rsidRPr="009374A2">
              <w:rPr>
                <w:rFonts w:ascii="Arial" w:hAnsi="Arial" w:cs="Arial"/>
                <w:bCs/>
                <w:sz w:val="20"/>
                <w:szCs w:val="20"/>
              </w:rPr>
              <w:instrText xml:space="preserve"> NUMPAGES  </w:instrText>
            </w:r>
            <w:r w:rsidR="009374A2" w:rsidRPr="009374A2">
              <w:rPr>
                <w:rFonts w:ascii="Arial" w:hAnsi="Arial" w:cs="Arial"/>
                <w:bCs/>
                <w:sz w:val="20"/>
                <w:szCs w:val="20"/>
              </w:rPr>
              <w:fldChar w:fldCharType="separate"/>
            </w:r>
            <w:r w:rsidR="00726896">
              <w:rPr>
                <w:rFonts w:ascii="Arial" w:hAnsi="Arial" w:cs="Arial"/>
                <w:bCs/>
                <w:noProof/>
                <w:sz w:val="20"/>
                <w:szCs w:val="20"/>
              </w:rPr>
              <w:t>2</w:t>
            </w:r>
            <w:r w:rsidR="009374A2" w:rsidRPr="009374A2">
              <w:rPr>
                <w:rFonts w:ascii="Arial" w:hAnsi="Arial" w:cs="Arial"/>
                <w:bCs/>
                <w:sz w:val="20"/>
                <w:szCs w:val="20"/>
              </w:rPr>
              <w:fldChar w:fldCharType="end"/>
            </w:r>
          </w:p>
        </w:sdtContent>
      </w:sdt>
    </w:sdtContent>
  </w:sdt>
  <w:p w:rsidR="009374A2" w:rsidRPr="009374A2" w:rsidRDefault="009374A2" w:rsidP="009374A2">
    <w:pPr>
      <w:pStyle w:val="Footer"/>
      <w:tabs>
        <w:tab w:val="clear" w:pos="4680"/>
        <w:tab w:val="clear" w:pos="9360"/>
        <w:tab w:val="right" w:pos="14400"/>
      </w:tabs>
      <w:rPr>
        <w:rFonts w:ascii="Arial" w:hAnsi="Arial" w:cs="Arial"/>
        <w:b/>
        <w:sz w:val="16"/>
        <w:szCs w:val="16"/>
      </w:rPr>
    </w:pPr>
    <w:r>
      <w:rPr>
        <w:rFonts w:ascii="Arial" w:hAnsi="Arial" w:cs="Arial"/>
        <w:b/>
        <w:sz w:val="16"/>
        <w:szCs w:val="16"/>
      </w:rPr>
      <w:t>DSHS 10-</w:t>
    </w:r>
    <w:r w:rsidR="000D67C7">
      <w:rPr>
        <w:rFonts w:ascii="Arial" w:hAnsi="Arial" w:cs="Arial"/>
        <w:b/>
        <w:sz w:val="16"/>
        <w:szCs w:val="16"/>
      </w:rPr>
      <w:t>633</w:t>
    </w:r>
    <w:r>
      <w:rPr>
        <w:rFonts w:ascii="Arial" w:hAnsi="Arial" w:cs="Arial"/>
        <w:b/>
        <w:sz w:val="16"/>
        <w:szCs w:val="16"/>
      </w:rPr>
      <w:t xml:space="preserve"> (</w:t>
    </w:r>
    <w:r w:rsidR="000D67C7">
      <w:rPr>
        <w:rFonts w:ascii="Arial" w:hAnsi="Arial" w:cs="Arial"/>
        <w:b/>
        <w:sz w:val="16"/>
        <w:szCs w:val="16"/>
      </w:rPr>
      <w:t>05/2019)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4A2" w:rsidRDefault="009374A2" w:rsidP="009374A2">
      <w:pPr>
        <w:spacing w:after="0" w:line="240" w:lineRule="auto"/>
      </w:pPr>
      <w:r>
        <w:separator/>
      </w:r>
    </w:p>
  </w:footnote>
  <w:footnote w:type="continuationSeparator" w:id="0">
    <w:p w:rsidR="009374A2" w:rsidRDefault="009374A2" w:rsidP="00937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B60F2"/>
    <w:multiLevelType w:val="hybridMultilevel"/>
    <w:tmpl w:val="F5B0F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0F072D"/>
    <w:multiLevelType w:val="hybridMultilevel"/>
    <w:tmpl w:val="14B8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424D7"/>
    <w:multiLevelType w:val="hybridMultilevel"/>
    <w:tmpl w:val="F214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23A72"/>
    <w:multiLevelType w:val="hybridMultilevel"/>
    <w:tmpl w:val="E2D2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912A6"/>
    <w:multiLevelType w:val="hybridMultilevel"/>
    <w:tmpl w:val="0560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2"/>
  <w:revisionView w:markup="0"/>
  <w:documentProtection w:edit="forms" w:enforcement="1" w:cryptProviderType="rsaAES" w:cryptAlgorithmClass="hash" w:cryptAlgorithmType="typeAny" w:cryptAlgorithmSid="14" w:cryptSpinCount="100000" w:hash="AFK/NrlPngmw4KJDyuTSQ4S06OsVqaiGglztegFujD3NWaKQ2wkTmYfuUuc8h0vuYWJLppev8Mqisgxo7AWKuA==" w:salt="4+UFFNAqreUJvxGoJOZW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C4"/>
    <w:rsid w:val="000A1FC4"/>
    <w:rsid w:val="000D67C7"/>
    <w:rsid w:val="001020F3"/>
    <w:rsid w:val="00201707"/>
    <w:rsid w:val="0020657E"/>
    <w:rsid w:val="002C4AB1"/>
    <w:rsid w:val="003D1D31"/>
    <w:rsid w:val="00543E2D"/>
    <w:rsid w:val="006454CA"/>
    <w:rsid w:val="006E3B4F"/>
    <w:rsid w:val="00726896"/>
    <w:rsid w:val="007C54DA"/>
    <w:rsid w:val="008D0719"/>
    <w:rsid w:val="009374A2"/>
    <w:rsid w:val="00975D86"/>
    <w:rsid w:val="009A3A69"/>
    <w:rsid w:val="00A95011"/>
    <w:rsid w:val="00D272E2"/>
    <w:rsid w:val="00E7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4BD52-08AC-4825-9871-842004A3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7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4A2"/>
  </w:style>
  <w:style w:type="paragraph" w:styleId="Footer">
    <w:name w:val="footer"/>
    <w:basedOn w:val="Normal"/>
    <w:link w:val="FooterChar"/>
    <w:uiPriority w:val="99"/>
    <w:unhideWhenUsed/>
    <w:rsid w:val="00937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4A2"/>
  </w:style>
  <w:style w:type="paragraph" w:styleId="ListParagraph">
    <w:name w:val="List Paragraph"/>
    <w:basedOn w:val="Normal"/>
    <w:uiPriority w:val="34"/>
    <w:qFormat/>
    <w:rsid w:val="008D0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4373</Characters>
  <Application>Microsoft Office Word</Application>
  <DocSecurity>0</DocSecurity>
  <Lines>190</Lines>
  <Paragraphs>179</Paragraphs>
  <ScaleCrop>false</ScaleCrop>
  <HeadingPairs>
    <vt:vector size="2" baseType="variant">
      <vt:variant>
        <vt:lpstr>Title</vt:lpstr>
      </vt:variant>
      <vt:variant>
        <vt:i4>1</vt:i4>
      </vt:variant>
    </vt:vector>
  </HeadingPairs>
  <TitlesOfParts>
    <vt:vector size="1" baseType="lpstr">
      <vt:lpstr>TB Testing Review for Resident</vt:lpstr>
    </vt:vector>
  </TitlesOfParts>
  <Company>DSHS</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 Testing Review for Resident</dc:title>
  <dc:subject/>
  <dc:creator>Brombacher, Millie A. (DSHS/IGU)</dc:creator>
  <cp:keywords/>
  <dc:description/>
  <cp:lastModifiedBy>Brombacher, Millie A. (DSHS/IGU)</cp:lastModifiedBy>
  <cp:revision>2</cp:revision>
  <dcterms:created xsi:type="dcterms:W3CDTF">2019-05-31T14:43:00Z</dcterms:created>
  <dcterms:modified xsi:type="dcterms:W3CDTF">2019-05-31T14:43:00Z</dcterms:modified>
</cp:coreProperties>
</file>